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5D" w:rsidRPr="00B0465D" w:rsidRDefault="00B0465D" w:rsidP="00E16BAE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46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Активисты центра общения старшего поколения в г.Бугуруслане приняли участие в открытии персональной выставки фоторабот Ю</w:t>
      </w:r>
      <w:r w:rsidR="005A77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рия</w:t>
      </w:r>
      <w:r w:rsidRPr="00B0465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Гришина </w:t>
      </w:r>
    </w:p>
    <w:p w:rsidR="00E16BAE" w:rsidRDefault="00B0465D" w:rsidP="00E16BAE">
      <w:pPr>
        <w:ind w:firstLine="567"/>
        <w:jc w:val="both"/>
      </w:pPr>
      <w:r>
        <w:t>Фотосъемка — это уникальный и необычный в своем роде вид творчества. Всегда интересно смотреть на старые фотографии, именно в этот момент ощущаешь, как быстро меняется жизнь и как она проходит. Удивительная возможность фотографии и пленки останавливать время, эмоции, воспоминания и некий трепет остается в запечатленных исторических моментах. Жизнь не существует без прошлого, человек живет в постоянном движении, идет в ногу со временем, но не теряет воспоминаний о прошедшем и имеет возможность обратиться к старой фотографии как к образцу прошедшей эпохи.</w:t>
      </w:r>
    </w:p>
    <w:p w:rsidR="00E16BAE" w:rsidRDefault="00B0465D" w:rsidP="00E16BAE">
      <w:pPr>
        <w:ind w:firstLine="567"/>
        <w:jc w:val="both"/>
      </w:pPr>
      <w:r>
        <w:t>На выставке «Памяти автора» Ю.Д. Гришина представлено около сотни уникальных снимков, редких фотографий, известных в большинстве своем лишь узкому кругу специалистов. Для посетителей выставки была проведена небольшая лекция, на которой говорили о пейзажной, портретной, абстрактной фотографии и новых технологиях в искусстве.</w:t>
      </w:r>
    </w:p>
    <w:p w:rsidR="00AF37F0" w:rsidRDefault="00B0465D" w:rsidP="00E16BAE">
      <w:pPr>
        <w:ind w:firstLine="567"/>
        <w:jc w:val="both"/>
      </w:pPr>
      <w:r>
        <w:t>Участники мероприятия получили массу положительных эмоций от выставки, с удовольствием делились впечатлениями и отзывами.</w:t>
      </w:r>
    </w:p>
    <w:p w:rsidR="00E16BAE" w:rsidRPr="00B0465D" w:rsidRDefault="00E16BAE" w:rsidP="00E16BAE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>
            <wp:extent cx="4926661" cy="3710461"/>
            <wp:effectExtent l="19050" t="0" r="7289" b="0"/>
            <wp:docPr id="1" name="Рисунок 1" descr="15TcB5gbaNgGex210xlIkpLiEuu93rdfCu4RLWInGZoZgE2MZCMUGCFeQeMu_1i_TMGZKtGuw_zDSJooODX3iq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TcB5gbaNgGex210xlIkpLiEuu93rdfCu4RLWInGZoZgE2MZCMUGCFeQeMu_1i_TMGZKtGuw_zDSJooODX3iq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282" cy="370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6BAE" w:rsidRPr="00B0465D" w:rsidSect="00A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0465D"/>
    <w:rsid w:val="0026046B"/>
    <w:rsid w:val="005A7764"/>
    <w:rsid w:val="00AA6D1F"/>
    <w:rsid w:val="00AF37F0"/>
    <w:rsid w:val="00B0465D"/>
    <w:rsid w:val="00E1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F0"/>
  </w:style>
  <w:style w:type="paragraph" w:styleId="2">
    <w:name w:val="heading 2"/>
    <w:basedOn w:val="a"/>
    <w:link w:val="20"/>
    <w:uiPriority w:val="9"/>
    <w:qFormat/>
    <w:rsid w:val="00B04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4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3</cp:revision>
  <dcterms:created xsi:type="dcterms:W3CDTF">2024-08-29T08:57:00Z</dcterms:created>
  <dcterms:modified xsi:type="dcterms:W3CDTF">2024-08-29T09:16:00Z</dcterms:modified>
</cp:coreProperties>
</file>