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16E" w:rsidRPr="005034DD" w:rsidRDefault="00C5216E">
      <w:pPr>
        <w:pStyle w:val="ConsPlusNormal0"/>
        <w:jc w:val="both"/>
        <w:outlineLvl w:val="0"/>
        <w:rPr>
          <w:color w:val="000000" w:themeColor="text1"/>
        </w:rPr>
      </w:pPr>
      <w:bookmarkStart w:id="0" w:name="_GoBack"/>
    </w:p>
    <w:p w:rsidR="00C5216E" w:rsidRPr="005034DD" w:rsidRDefault="00B27A27">
      <w:pPr>
        <w:pStyle w:val="ConsPlusTitle0"/>
        <w:jc w:val="center"/>
        <w:outlineLvl w:val="0"/>
        <w:rPr>
          <w:color w:val="000000" w:themeColor="text1"/>
        </w:rPr>
      </w:pPr>
      <w:r w:rsidRPr="005034DD">
        <w:rPr>
          <w:color w:val="000000" w:themeColor="text1"/>
        </w:rPr>
        <w:t>ПРАВИТЕЛЬСТВО РОССИЙСКОЙ ФЕДЕРАЦИИ</w:t>
      </w:r>
    </w:p>
    <w:p w:rsidR="00C5216E" w:rsidRPr="005034DD" w:rsidRDefault="00C5216E">
      <w:pPr>
        <w:pStyle w:val="ConsPlusTitle0"/>
        <w:jc w:val="center"/>
        <w:rPr>
          <w:color w:val="000000" w:themeColor="text1"/>
        </w:rPr>
      </w:pPr>
    </w:p>
    <w:p w:rsidR="00C5216E" w:rsidRPr="005034DD" w:rsidRDefault="00B27A27">
      <w:pPr>
        <w:pStyle w:val="ConsPlusTitle0"/>
        <w:jc w:val="center"/>
        <w:rPr>
          <w:color w:val="000000" w:themeColor="text1"/>
        </w:rPr>
      </w:pPr>
      <w:r w:rsidRPr="005034DD">
        <w:rPr>
          <w:color w:val="000000" w:themeColor="text1"/>
        </w:rPr>
        <w:t>ПОСТАНОВЛЕНИЕ</w:t>
      </w:r>
    </w:p>
    <w:p w:rsidR="00C5216E" w:rsidRPr="005034DD" w:rsidRDefault="00B27A27">
      <w:pPr>
        <w:pStyle w:val="ConsPlusTitle0"/>
        <w:jc w:val="center"/>
        <w:rPr>
          <w:color w:val="000000" w:themeColor="text1"/>
        </w:rPr>
      </w:pPr>
      <w:r w:rsidRPr="005034DD">
        <w:rPr>
          <w:color w:val="000000" w:themeColor="text1"/>
        </w:rPr>
        <w:t>от 1 августа 2023 г. N 1242</w:t>
      </w:r>
    </w:p>
    <w:p w:rsidR="00C5216E" w:rsidRPr="005034DD" w:rsidRDefault="00C5216E">
      <w:pPr>
        <w:pStyle w:val="ConsPlusTitle0"/>
        <w:jc w:val="center"/>
        <w:rPr>
          <w:color w:val="000000" w:themeColor="text1"/>
        </w:rPr>
      </w:pPr>
    </w:p>
    <w:p w:rsidR="00C5216E" w:rsidRPr="005034DD" w:rsidRDefault="00B27A27">
      <w:pPr>
        <w:pStyle w:val="ConsPlusTitle0"/>
        <w:jc w:val="center"/>
        <w:rPr>
          <w:color w:val="000000" w:themeColor="text1"/>
        </w:rPr>
      </w:pPr>
      <w:r w:rsidRPr="005034DD">
        <w:rPr>
          <w:color w:val="000000" w:themeColor="text1"/>
        </w:rPr>
        <w:t>ОБ УТВЕРЖДЕНИИ ПРАВИЛ</w:t>
      </w:r>
    </w:p>
    <w:p w:rsidR="00C5216E" w:rsidRPr="005034DD" w:rsidRDefault="00B27A27">
      <w:pPr>
        <w:pStyle w:val="ConsPlusTitle0"/>
        <w:jc w:val="center"/>
        <w:rPr>
          <w:color w:val="000000" w:themeColor="text1"/>
        </w:rPr>
      </w:pPr>
      <w:r w:rsidRPr="005034DD">
        <w:rPr>
          <w:color w:val="000000" w:themeColor="text1"/>
        </w:rPr>
        <w:t>ВЫДАЧИ УДОСТОВЕРЕНИЯ ВЕТЕРАНА БОЕВЫХ ДЕЙСТВИЙ</w:t>
      </w:r>
    </w:p>
    <w:p w:rsidR="00C5216E" w:rsidRPr="005034DD" w:rsidRDefault="00B27A27">
      <w:pPr>
        <w:pStyle w:val="ConsPlusTitle0"/>
        <w:jc w:val="center"/>
        <w:rPr>
          <w:color w:val="000000" w:themeColor="text1"/>
        </w:rPr>
      </w:pPr>
      <w:r w:rsidRPr="005034DD">
        <w:rPr>
          <w:color w:val="000000" w:themeColor="text1"/>
        </w:rPr>
        <w:t>ЕДИНОГО ОБРАЗЦА ОТДЕЛЬНЫМ КАТЕГОРИЯМ ЛИЦ</w:t>
      </w:r>
    </w:p>
    <w:p w:rsidR="00C5216E" w:rsidRPr="005034DD" w:rsidRDefault="00C5216E">
      <w:pPr>
        <w:pStyle w:val="ConsPlusNormal0"/>
        <w:spacing w:after="1"/>
        <w:rPr>
          <w:color w:val="000000" w:themeColor="text1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5034DD" w:rsidRPr="005034D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5216E" w:rsidRPr="005034DD" w:rsidRDefault="00C5216E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5216E" w:rsidRPr="005034DD" w:rsidRDefault="00C5216E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5216E" w:rsidRPr="005034DD" w:rsidRDefault="00B27A27">
            <w:pPr>
              <w:pStyle w:val="ConsPlusNormal0"/>
              <w:jc w:val="center"/>
              <w:rPr>
                <w:color w:val="000000" w:themeColor="text1"/>
              </w:rPr>
            </w:pPr>
            <w:r w:rsidRPr="005034DD">
              <w:rPr>
                <w:color w:val="000000" w:themeColor="text1"/>
              </w:rPr>
              <w:t>Список изменяющих документов</w:t>
            </w:r>
          </w:p>
          <w:p w:rsidR="00C5216E" w:rsidRPr="005034DD" w:rsidRDefault="00B27A27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5034DD">
              <w:rPr>
                <w:color w:val="000000" w:themeColor="text1"/>
              </w:rPr>
              <w:t xml:space="preserve">(в ред. Постановлений Правительства РФ от 27.03.2024 </w:t>
            </w:r>
            <w:hyperlink r:id="rId7" w:tooltip="Постановление Правительства РФ от 27.03.2024 N 381 &quot;О внесении изменения в постановление Правительства Российской Федерации от 1 августа 2023 г. N 1242&quot; {КонсультантПлюс}">
              <w:r w:rsidRPr="005034DD">
                <w:rPr>
                  <w:color w:val="000000" w:themeColor="text1"/>
                </w:rPr>
                <w:t>N 381</w:t>
              </w:r>
            </w:hyperlink>
            <w:r w:rsidRPr="005034DD">
              <w:rPr>
                <w:color w:val="000000" w:themeColor="text1"/>
              </w:rPr>
              <w:t>,</w:t>
            </w:r>
            <w:proofErr w:type="gramEnd"/>
          </w:p>
          <w:p w:rsidR="00C5216E" w:rsidRPr="005034DD" w:rsidRDefault="00B27A27">
            <w:pPr>
              <w:pStyle w:val="ConsPlusNormal0"/>
              <w:jc w:val="center"/>
              <w:rPr>
                <w:color w:val="000000" w:themeColor="text1"/>
              </w:rPr>
            </w:pPr>
            <w:r w:rsidRPr="005034DD">
              <w:rPr>
                <w:color w:val="000000" w:themeColor="text1"/>
              </w:rPr>
              <w:t xml:space="preserve">от 28.08.2024 </w:t>
            </w:r>
            <w:hyperlink r:id="rId8" w:tooltip="Постановление Правительства РФ от 28.08.2024 N 1157 &quot;О внесении изменений в постановление Правительства Российской Федерации от 1 августа 2023 г. N 1242&quot; {КонсультантПлюс}">
              <w:r w:rsidRPr="005034DD">
                <w:rPr>
                  <w:color w:val="000000" w:themeColor="text1"/>
                </w:rPr>
                <w:t>N 1157</w:t>
              </w:r>
            </w:hyperlink>
            <w:r w:rsidRPr="005034DD">
              <w:rPr>
                <w:color w:val="000000" w:themeColor="text1"/>
              </w:rPr>
              <w:t xml:space="preserve">, от 18.03.2026 </w:t>
            </w:r>
            <w:hyperlink r:id="rId9" w:tooltip="Постановление Правительства РФ от 18.03.2026 N 283 &quot;О внесении изменений в некоторые акты Правительства Российской Федерации&quot; {КонсультантПлюс}">
              <w:r w:rsidRPr="005034DD">
                <w:rPr>
                  <w:color w:val="000000" w:themeColor="text1"/>
                </w:rPr>
                <w:t>N 283</w:t>
              </w:r>
            </w:hyperlink>
            <w:r w:rsidRPr="005034DD">
              <w:rPr>
                <w:color w:val="000000" w:themeColor="text1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5216E" w:rsidRPr="005034DD" w:rsidRDefault="00C5216E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C5216E" w:rsidRPr="005034DD" w:rsidRDefault="00C5216E">
      <w:pPr>
        <w:pStyle w:val="ConsPlusNormal0"/>
        <w:jc w:val="both"/>
        <w:rPr>
          <w:color w:val="000000" w:themeColor="text1"/>
        </w:rPr>
      </w:pPr>
    </w:p>
    <w:p w:rsidR="00C5216E" w:rsidRPr="005034DD" w:rsidRDefault="00B27A27">
      <w:pPr>
        <w:pStyle w:val="ConsPlusNormal0"/>
        <w:ind w:firstLine="540"/>
        <w:jc w:val="both"/>
        <w:rPr>
          <w:color w:val="000000" w:themeColor="text1"/>
        </w:rPr>
      </w:pPr>
      <w:r w:rsidRPr="005034DD">
        <w:rPr>
          <w:color w:val="000000" w:themeColor="text1"/>
        </w:rPr>
        <w:t>Правительство Российской Федерац</w:t>
      </w:r>
      <w:r w:rsidRPr="005034DD">
        <w:rPr>
          <w:color w:val="000000" w:themeColor="text1"/>
        </w:rPr>
        <w:t>ии постановляет:</w:t>
      </w:r>
    </w:p>
    <w:p w:rsidR="00C5216E" w:rsidRPr="005034DD" w:rsidRDefault="00B27A27">
      <w:pPr>
        <w:pStyle w:val="ConsPlusNormal0"/>
        <w:jc w:val="both"/>
        <w:rPr>
          <w:color w:val="000000" w:themeColor="text1"/>
        </w:rPr>
      </w:pPr>
      <w:r w:rsidRPr="005034DD">
        <w:rPr>
          <w:color w:val="000000" w:themeColor="text1"/>
        </w:rPr>
        <w:t xml:space="preserve">(в ред. </w:t>
      </w:r>
      <w:hyperlink r:id="rId10" w:tooltip="Постановление Правительства РФ от 18.03.2026 N 283 &quot;О внесении изменений в некоторые акты Правительства Российской Федерации&quot; {КонсультантПлюс}">
        <w:r w:rsidRPr="005034DD">
          <w:rPr>
            <w:color w:val="000000" w:themeColor="text1"/>
          </w:rPr>
          <w:t>Постановления</w:t>
        </w:r>
      </w:hyperlink>
      <w:r w:rsidRPr="005034DD">
        <w:rPr>
          <w:color w:val="000000" w:themeColor="text1"/>
        </w:rPr>
        <w:t xml:space="preserve"> Правительства РФ от 18.03.2026 N 283)</w:t>
      </w:r>
    </w:p>
    <w:p w:rsidR="00C5216E" w:rsidRPr="005034DD" w:rsidRDefault="00B27A2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034DD">
        <w:rPr>
          <w:color w:val="000000" w:themeColor="text1"/>
        </w:rPr>
        <w:t xml:space="preserve">1. Утвердить прилагаемые </w:t>
      </w:r>
      <w:hyperlink w:anchor="P32" w:tooltip="ПРАВИЛА">
        <w:r w:rsidRPr="005034DD">
          <w:rPr>
            <w:color w:val="000000" w:themeColor="text1"/>
          </w:rPr>
          <w:t>Правила</w:t>
        </w:r>
      </w:hyperlink>
      <w:r w:rsidRPr="005034DD">
        <w:rPr>
          <w:color w:val="000000" w:themeColor="text1"/>
        </w:rPr>
        <w:t xml:space="preserve"> выдачи удостоверения ветерана боевых действий единого образца отдельным категориям лиц.</w:t>
      </w:r>
    </w:p>
    <w:p w:rsidR="00C5216E" w:rsidRPr="005034DD" w:rsidRDefault="00B27A27">
      <w:pPr>
        <w:pStyle w:val="ConsPlusNormal0"/>
        <w:jc w:val="both"/>
        <w:rPr>
          <w:color w:val="000000" w:themeColor="text1"/>
        </w:rPr>
      </w:pPr>
      <w:r w:rsidRPr="005034DD">
        <w:rPr>
          <w:color w:val="000000" w:themeColor="text1"/>
        </w:rPr>
        <w:t xml:space="preserve">(в ред. </w:t>
      </w:r>
      <w:hyperlink r:id="rId11" w:tooltip="Постановление Правительства РФ от 18.03.2026 N 283 &quot;О внесении изменений в некоторые акты Правительства Российской Федерации&quot; {КонсультантПлюс}">
        <w:r w:rsidRPr="005034DD">
          <w:rPr>
            <w:color w:val="000000" w:themeColor="text1"/>
          </w:rPr>
          <w:t>Постановления</w:t>
        </w:r>
      </w:hyperlink>
      <w:r w:rsidRPr="005034DD">
        <w:rPr>
          <w:color w:val="000000" w:themeColor="text1"/>
        </w:rPr>
        <w:t xml:space="preserve"> Правительства РФ от 18.03.2026 N 283)</w:t>
      </w:r>
    </w:p>
    <w:p w:rsidR="00C5216E" w:rsidRPr="005034DD" w:rsidRDefault="00B27A2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034DD">
        <w:rPr>
          <w:color w:val="000000" w:themeColor="text1"/>
        </w:rPr>
        <w:t>2. Настоящее постановление вступает в силу со дня его официального опубликования.</w:t>
      </w:r>
    </w:p>
    <w:p w:rsidR="00C5216E" w:rsidRPr="005034DD" w:rsidRDefault="00C5216E">
      <w:pPr>
        <w:pStyle w:val="ConsPlusNormal0"/>
        <w:jc w:val="both"/>
        <w:rPr>
          <w:color w:val="000000" w:themeColor="text1"/>
        </w:rPr>
      </w:pPr>
    </w:p>
    <w:p w:rsidR="00C5216E" w:rsidRPr="005034DD" w:rsidRDefault="00B27A27">
      <w:pPr>
        <w:pStyle w:val="ConsPlusNormal0"/>
        <w:jc w:val="right"/>
        <w:rPr>
          <w:color w:val="000000" w:themeColor="text1"/>
        </w:rPr>
      </w:pPr>
      <w:r w:rsidRPr="005034DD">
        <w:rPr>
          <w:color w:val="000000" w:themeColor="text1"/>
        </w:rPr>
        <w:t>Пре</w:t>
      </w:r>
      <w:r w:rsidRPr="005034DD">
        <w:rPr>
          <w:color w:val="000000" w:themeColor="text1"/>
        </w:rPr>
        <w:t>дседатель Правительства</w:t>
      </w:r>
    </w:p>
    <w:p w:rsidR="00C5216E" w:rsidRPr="005034DD" w:rsidRDefault="00B27A27">
      <w:pPr>
        <w:pStyle w:val="ConsPlusNormal0"/>
        <w:jc w:val="right"/>
        <w:rPr>
          <w:color w:val="000000" w:themeColor="text1"/>
        </w:rPr>
      </w:pPr>
      <w:r w:rsidRPr="005034DD">
        <w:rPr>
          <w:color w:val="000000" w:themeColor="text1"/>
        </w:rPr>
        <w:t>Российской Федерации</w:t>
      </w:r>
    </w:p>
    <w:p w:rsidR="00C5216E" w:rsidRPr="005034DD" w:rsidRDefault="00B27A27">
      <w:pPr>
        <w:pStyle w:val="ConsPlusNormal0"/>
        <w:jc w:val="right"/>
        <w:rPr>
          <w:color w:val="000000" w:themeColor="text1"/>
        </w:rPr>
      </w:pPr>
      <w:r w:rsidRPr="005034DD">
        <w:rPr>
          <w:color w:val="000000" w:themeColor="text1"/>
        </w:rPr>
        <w:t>М.МИШУСТИН</w:t>
      </w:r>
    </w:p>
    <w:p w:rsidR="00C5216E" w:rsidRPr="005034DD" w:rsidRDefault="00C5216E">
      <w:pPr>
        <w:pStyle w:val="ConsPlusNormal0"/>
        <w:jc w:val="both"/>
        <w:rPr>
          <w:color w:val="000000" w:themeColor="text1"/>
        </w:rPr>
      </w:pPr>
    </w:p>
    <w:p w:rsidR="00C5216E" w:rsidRPr="005034DD" w:rsidRDefault="00C5216E">
      <w:pPr>
        <w:pStyle w:val="ConsPlusNormal0"/>
        <w:jc w:val="both"/>
        <w:rPr>
          <w:color w:val="000000" w:themeColor="text1"/>
        </w:rPr>
      </w:pPr>
    </w:p>
    <w:p w:rsidR="00C5216E" w:rsidRPr="005034DD" w:rsidRDefault="00C5216E">
      <w:pPr>
        <w:pStyle w:val="ConsPlusNormal0"/>
        <w:jc w:val="both"/>
        <w:rPr>
          <w:color w:val="000000" w:themeColor="text1"/>
        </w:rPr>
      </w:pPr>
    </w:p>
    <w:p w:rsidR="00C5216E" w:rsidRPr="005034DD" w:rsidRDefault="00C5216E">
      <w:pPr>
        <w:pStyle w:val="ConsPlusNormal0"/>
        <w:jc w:val="both"/>
        <w:rPr>
          <w:color w:val="000000" w:themeColor="text1"/>
        </w:rPr>
      </w:pPr>
    </w:p>
    <w:p w:rsidR="00C5216E" w:rsidRPr="005034DD" w:rsidRDefault="00C5216E">
      <w:pPr>
        <w:pStyle w:val="ConsPlusNormal0"/>
        <w:jc w:val="both"/>
        <w:rPr>
          <w:color w:val="000000" w:themeColor="text1"/>
        </w:rPr>
      </w:pPr>
    </w:p>
    <w:p w:rsidR="00C5216E" w:rsidRPr="005034DD" w:rsidRDefault="00B27A27">
      <w:pPr>
        <w:pStyle w:val="ConsPlusNormal0"/>
        <w:jc w:val="right"/>
        <w:outlineLvl w:val="0"/>
        <w:rPr>
          <w:color w:val="000000" w:themeColor="text1"/>
        </w:rPr>
      </w:pPr>
      <w:r w:rsidRPr="005034DD">
        <w:rPr>
          <w:color w:val="000000" w:themeColor="text1"/>
        </w:rPr>
        <w:t>Утверждены</w:t>
      </w:r>
    </w:p>
    <w:p w:rsidR="00C5216E" w:rsidRPr="005034DD" w:rsidRDefault="00B27A27">
      <w:pPr>
        <w:pStyle w:val="ConsPlusNormal0"/>
        <w:jc w:val="right"/>
        <w:rPr>
          <w:color w:val="000000" w:themeColor="text1"/>
        </w:rPr>
      </w:pPr>
      <w:r w:rsidRPr="005034DD">
        <w:rPr>
          <w:color w:val="000000" w:themeColor="text1"/>
        </w:rPr>
        <w:t>постановлением Правительства</w:t>
      </w:r>
    </w:p>
    <w:p w:rsidR="00C5216E" w:rsidRPr="005034DD" w:rsidRDefault="00B27A27">
      <w:pPr>
        <w:pStyle w:val="ConsPlusNormal0"/>
        <w:jc w:val="right"/>
        <w:rPr>
          <w:color w:val="000000" w:themeColor="text1"/>
        </w:rPr>
      </w:pPr>
      <w:r w:rsidRPr="005034DD">
        <w:rPr>
          <w:color w:val="000000" w:themeColor="text1"/>
        </w:rPr>
        <w:t>Российской Федерации</w:t>
      </w:r>
    </w:p>
    <w:p w:rsidR="00C5216E" w:rsidRPr="005034DD" w:rsidRDefault="00B27A27">
      <w:pPr>
        <w:pStyle w:val="ConsPlusNormal0"/>
        <w:jc w:val="right"/>
        <w:rPr>
          <w:color w:val="000000" w:themeColor="text1"/>
        </w:rPr>
      </w:pPr>
      <w:r w:rsidRPr="005034DD">
        <w:rPr>
          <w:color w:val="000000" w:themeColor="text1"/>
        </w:rPr>
        <w:t>от 1 августа 2023 г. N 1242</w:t>
      </w:r>
    </w:p>
    <w:p w:rsidR="00C5216E" w:rsidRPr="005034DD" w:rsidRDefault="00C5216E">
      <w:pPr>
        <w:pStyle w:val="ConsPlusNormal0"/>
        <w:jc w:val="both"/>
        <w:rPr>
          <w:color w:val="000000" w:themeColor="text1"/>
        </w:rPr>
      </w:pPr>
    </w:p>
    <w:p w:rsidR="00C5216E" w:rsidRPr="005034DD" w:rsidRDefault="00B27A27">
      <w:pPr>
        <w:pStyle w:val="ConsPlusTitle0"/>
        <w:jc w:val="center"/>
        <w:rPr>
          <w:color w:val="000000" w:themeColor="text1"/>
        </w:rPr>
      </w:pPr>
      <w:bookmarkStart w:id="1" w:name="P32"/>
      <w:bookmarkEnd w:id="1"/>
      <w:r w:rsidRPr="005034DD">
        <w:rPr>
          <w:color w:val="000000" w:themeColor="text1"/>
        </w:rPr>
        <w:t>ПРАВИЛА</w:t>
      </w:r>
    </w:p>
    <w:p w:rsidR="00C5216E" w:rsidRPr="005034DD" w:rsidRDefault="00B27A27">
      <w:pPr>
        <w:pStyle w:val="ConsPlusTitle0"/>
        <w:jc w:val="center"/>
        <w:rPr>
          <w:color w:val="000000" w:themeColor="text1"/>
        </w:rPr>
      </w:pPr>
      <w:r w:rsidRPr="005034DD">
        <w:rPr>
          <w:color w:val="000000" w:themeColor="text1"/>
        </w:rPr>
        <w:t>ВЫДАЧИ УДОСТОВЕРЕНИЯ ВЕТЕРАНА БОЕВЫХ ДЕЙСТВИЙ</w:t>
      </w:r>
    </w:p>
    <w:p w:rsidR="00C5216E" w:rsidRPr="005034DD" w:rsidRDefault="00B27A27">
      <w:pPr>
        <w:pStyle w:val="ConsPlusTitle0"/>
        <w:jc w:val="center"/>
        <w:rPr>
          <w:color w:val="000000" w:themeColor="text1"/>
        </w:rPr>
      </w:pPr>
      <w:r w:rsidRPr="005034DD">
        <w:rPr>
          <w:color w:val="000000" w:themeColor="text1"/>
        </w:rPr>
        <w:t>ЕДИНОГО ОБРАЗЦА ОТДЕЛЬНЫМ КАТЕГОРИЯМ ЛИЦ</w:t>
      </w:r>
    </w:p>
    <w:p w:rsidR="00C5216E" w:rsidRPr="005034DD" w:rsidRDefault="00C5216E">
      <w:pPr>
        <w:pStyle w:val="ConsPlusNormal0"/>
        <w:spacing w:after="1"/>
        <w:rPr>
          <w:color w:val="000000" w:themeColor="text1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5034DD" w:rsidRPr="005034D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5216E" w:rsidRPr="005034DD" w:rsidRDefault="00C5216E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5216E" w:rsidRPr="005034DD" w:rsidRDefault="00C5216E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5216E" w:rsidRPr="005034DD" w:rsidRDefault="00B27A27">
            <w:pPr>
              <w:pStyle w:val="ConsPlusNormal0"/>
              <w:jc w:val="center"/>
              <w:rPr>
                <w:color w:val="000000" w:themeColor="text1"/>
              </w:rPr>
            </w:pPr>
            <w:r w:rsidRPr="005034DD">
              <w:rPr>
                <w:color w:val="000000" w:themeColor="text1"/>
              </w:rPr>
              <w:t>Список изменяющих документов</w:t>
            </w:r>
          </w:p>
          <w:p w:rsidR="00C5216E" w:rsidRPr="005034DD" w:rsidRDefault="00B27A27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5034DD">
              <w:rPr>
                <w:color w:val="000000" w:themeColor="text1"/>
              </w:rPr>
              <w:t xml:space="preserve">(в ред. Постановлений Правительства РФ от 27.03.2024 </w:t>
            </w:r>
            <w:hyperlink r:id="rId12" w:tooltip="Постановление Правительства РФ от 27.03.2024 N 381 &quot;О внесении изменения в постановление Правительства Российской Федерации от 1 августа 2023 г. N 1242&quot; {КонсультантПлюс}">
              <w:r w:rsidRPr="005034DD">
                <w:rPr>
                  <w:color w:val="000000" w:themeColor="text1"/>
                </w:rPr>
                <w:t>N 381</w:t>
              </w:r>
            </w:hyperlink>
            <w:r w:rsidRPr="005034DD">
              <w:rPr>
                <w:color w:val="000000" w:themeColor="text1"/>
              </w:rPr>
              <w:t>,</w:t>
            </w:r>
            <w:proofErr w:type="gramEnd"/>
          </w:p>
          <w:p w:rsidR="00C5216E" w:rsidRPr="005034DD" w:rsidRDefault="00B27A27">
            <w:pPr>
              <w:pStyle w:val="ConsPlusNormal0"/>
              <w:jc w:val="center"/>
              <w:rPr>
                <w:color w:val="000000" w:themeColor="text1"/>
              </w:rPr>
            </w:pPr>
            <w:r w:rsidRPr="005034DD">
              <w:rPr>
                <w:color w:val="000000" w:themeColor="text1"/>
              </w:rPr>
              <w:t xml:space="preserve">от 28.08.2024 </w:t>
            </w:r>
            <w:hyperlink r:id="rId13" w:tooltip="Постановление Правительства РФ от 28.08.2024 N 1157 &quot;О внесении изменений в постановление Правительства Российской Федерации от 1 августа 2023 г. N 1242&quot; {КонсультантПлюс}">
              <w:r w:rsidRPr="005034DD">
                <w:rPr>
                  <w:color w:val="000000" w:themeColor="text1"/>
                </w:rPr>
                <w:t>N 1157</w:t>
              </w:r>
            </w:hyperlink>
            <w:r w:rsidRPr="005034DD">
              <w:rPr>
                <w:color w:val="000000" w:themeColor="text1"/>
              </w:rPr>
              <w:t xml:space="preserve">, от 18.03.2026 </w:t>
            </w:r>
            <w:hyperlink r:id="rId14" w:tooltip="Постановление Правительства РФ от 18.03.2026 N 283 &quot;О внесении изменений в некоторые акты Правительства Российской Федерации&quot; {КонсультантПлюс}">
              <w:r w:rsidRPr="005034DD">
                <w:rPr>
                  <w:color w:val="000000" w:themeColor="text1"/>
                </w:rPr>
                <w:t>N 283</w:t>
              </w:r>
            </w:hyperlink>
            <w:r w:rsidRPr="005034DD">
              <w:rPr>
                <w:color w:val="000000" w:themeColor="text1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5216E" w:rsidRPr="005034DD" w:rsidRDefault="00C5216E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C5216E" w:rsidRPr="005034DD" w:rsidRDefault="00C5216E">
      <w:pPr>
        <w:pStyle w:val="ConsPlusNormal0"/>
        <w:jc w:val="both"/>
        <w:rPr>
          <w:color w:val="000000" w:themeColor="text1"/>
        </w:rPr>
      </w:pPr>
    </w:p>
    <w:p w:rsidR="00C5216E" w:rsidRPr="005034DD" w:rsidRDefault="00B27A27">
      <w:pPr>
        <w:pStyle w:val="ConsPlusNormal0"/>
        <w:ind w:firstLine="540"/>
        <w:jc w:val="both"/>
        <w:rPr>
          <w:color w:val="000000" w:themeColor="text1"/>
        </w:rPr>
      </w:pPr>
      <w:r w:rsidRPr="005034DD">
        <w:rPr>
          <w:color w:val="000000" w:themeColor="text1"/>
        </w:rPr>
        <w:t xml:space="preserve">1. </w:t>
      </w:r>
      <w:proofErr w:type="gramStart"/>
      <w:r w:rsidRPr="005034DD">
        <w:rPr>
          <w:color w:val="000000" w:themeColor="text1"/>
        </w:rPr>
        <w:t>Настоящие Правила устанавливают порядок выдачи удостоверения ветерана боевых действий единого образца (далее - удостоверение) лицам, заключившим контракт (имевшим иные правоотношения) с организациями, содействующими выполнению задач, возложенных на Вооруже</w:t>
      </w:r>
      <w:r w:rsidRPr="005034DD">
        <w:rPr>
          <w:color w:val="000000" w:themeColor="text1"/>
        </w:rPr>
        <w:t xml:space="preserve">нные Силы Российской Федерации, в ходе специальной военной операции на </w:t>
      </w:r>
      <w:r w:rsidRPr="005034DD">
        <w:rPr>
          <w:color w:val="000000" w:themeColor="text1"/>
        </w:rPr>
        <w:lastRenderedPageBreak/>
        <w:t>территориях Украины, Донецкой Народной Республики и Луганской Народной Республики с 24 февраля 2022 г., а также на территориях Запорожской области и Херсонской области с</w:t>
      </w:r>
      <w:proofErr w:type="gramEnd"/>
      <w:r w:rsidRPr="005034DD">
        <w:rPr>
          <w:color w:val="000000" w:themeColor="text1"/>
        </w:rPr>
        <w:t xml:space="preserve"> </w:t>
      </w:r>
      <w:proofErr w:type="gramStart"/>
      <w:r w:rsidRPr="005034DD">
        <w:rPr>
          <w:color w:val="000000" w:themeColor="text1"/>
        </w:rPr>
        <w:t>30 сентября 202</w:t>
      </w:r>
      <w:r w:rsidRPr="005034DD">
        <w:rPr>
          <w:color w:val="000000" w:themeColor="text1"/>
        </w:rPr>
        <w:t>2 г. (далее соответственно - сотрудники содействующих организаций, содействующие организации), и лицам, заключавшим в период с 1 октября 2022 г. до 1 сентября 2023 г. соглашения (имевшим иные правоотношения) с Министерством обороны Российской Федерации и в</w:t>
      </w:r>
      <w:r w:rsidRPr="005034DD">
        <w:rPr>
          <w:color w:val="000000" w:themeColor="text1"/>
        </w:rPr>
        <w:t>ыполнявшим задачи в составе специальных подразделений воинских частей в ходе специальной военной операции (далее соответственно - участники специальных подразделений, специальные подразделения).</w:t>
      </w:r>
      <w:proofErr w:type="gramEnd"/>
    </w:p>
    <w:p w:rsidR="00C5216E" w:rsidRPr="005034DD" w:rsidRDefault="00B27A27">
      <w:pPr>
        <w:pStyle w:val="ConsPlusNormal0"/>
        <w:jc w:val="both"/>
        <w:rPr>
          <w:color w:val="000000" w:themeColor="text1"/>
        </w:rPr>
      </w:pPr>
      <w:r w:rsidRPr="005034DD">
        <w:rPr>
          <w:color w:val="000000" w:themeColor="text1"/>
        </w:rPr>
        <w:t xml:space="preserve">(в ред. </w:t>
      </w:r>
      <w:hyperlink r:id="rId15" w:tooltip="Постановление Правительства РФ от 18.03.2026 N 283 &quot;О внесении изменений в некоторые акты Правительства Российской Федерации&quot; {КонсультантПлюс}">
        <w:r w:rsidRPr="005034DD">
          <w:rPr>
            <w:color w:val="000000" w:themeColor="text1"/>
          </w:rPr>
          <w:t>Постановления</w:t>
        </w:r>
      </w:hyperlink>
      <w:r w:rsidRPr="005034DD">
        <w:rPr>
          <w:color w:val="000000" w:themeColor="text1"/>
        </w:rPr>
        <w:t xml:space="preserve"> Правительства РФ о</w:t>
      </w:r>
      <w:r w:rsidRPr="005034DD">
        <w:rPr>
          <w:color w:val="000000" w:themeColor="text1"/>
        </w:rPr>
        <w:t>т 18.03.2026 N 283)</w:t>
      </w:r>
    </w:p>
    <w:p w:rsidR="00C5216E" w:rsidRPr="005034DD" w:rsidRDefault="00B27A2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034DD">
        <w:rPr>
          <w:color w:val="000000" w:themeColor="text1"/>
        </w:rPr>
        <w:t>2. Выдача удостоверений сотрудникам содействующих организаций и участникам специальных подразделений осуществляется Министерством обороны Российской Федерации.</w:t>
      </w:r>
    </w:p>
    <w:p w:rsidR="00C5216E" w:rsidRPr="005034DD" w:rsidRDefault="00B27A27">
      <w:pPr>
        <w:pStyle w:val="ConsPlusNormal0"/>
        <w:jc w:val="both"/>
        <w:rPr>
          <w:color w:val="000000" w:themeColor="text1"/>
        </w:rPr>
      </w:pPr>
      <w:r w:rsidRPr="005034DD">
        <w:rPr>
          <w:color w:val="000000" w:themeColor="text1"/>
        </w:rPr>
        <w:t>(</w:t>
      </w:r>
      <w:proofErr w:type="gramStart"/>
      <w:r w:rsidRPr="005034DD">
        <w:rPr>
          <w:color w:val="000000" w:themeColor="text1"/>
        </w:rPr>
        <w:t>в</w:t>
      </w:r>
      <w:proofErr w:type="gramEnd"/>
      <w:r w:rsidRPr="005034DD">
        <w:rPr>
          <w:color w:val="000000" w:themeColor="text1"/>
        </w:rPr>
        <w:t xml:space="preserve"> ред. </w:t>
      </w:r>
      <w:hyperlink r:id="rId16" w:tooltip="Постановление Правительства РФ от 18.03.2026 N 283 &quot;О внесении изменений в некоторые акты Правительства Российской Федерации&quot; {КонсультантПлюс}">
        <w:r w:rsidRPr="005034DD">
          <w:rPr>
            <w:color w:val="000000" w:themeColor="text1"/>
          </w:rPr>
          <w:t>Постановления</w:t>
        </w:r>
      </w:hyperlink>
      <w:r w:rsidRPr="005034DD">
        <w:rPr>
          <w:color w:val="000000" w:themeColor="text1"/>
        </w:rPr>
        <w:t xml:space="preserve"> Правительства РФ от 18.03.2026 N 283)</w:t>
      </w:r>
    </w:p>
    <w:p w:rsidR="00C5216E" w:rsidRPr="005034DD" w:rsidRDefault="00B27A2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034DD">
        <w:rPr>
          <w:color w:val="000000" w:themeColor="text1"/>
        </w:rPr>
        <w:t xml:space="preserve">3. </w:t>
      </w:r>
      <w:proofErr w:type="gramStart"/>
      <w:r w:rsidRPr="005034DD">
        <w:rPr>
          <w:color w:val="000000" w:themeColor="text1"/>
        </w:rPr>
        <w:t>Рассмотрение обращений о выдаче удостоверений сотрудникам содействующих организаций и участникам специальных подразделений осуществляется создаваемой в Министерстве обороны Российско</w:t>
      </w:r>
      <w:r w:rsidRPr="005034DD">
        <w:rPr>
          <w:color w:val="000000" w:themeColor="text1"/>
        </w:rPr>
        <w:t>й Федерации комиссией по рассмотрению обращений лиц, заключивших контракт (имевших иные правоотношения) с организациями, содействующими выполнению задач, возложенных на Вооруженные Силы Российской Федерации, в ходе специальной военной операции на территори</w:t>
      </w:r>
      <w:r w:rsidRPr="005034DD">
        <w:rPr>
          <w:color w:val="000000" w:themeColor="text1"/>
        </w:rPr>
        <w:t>ях Украины, Донецкой Народной Республики и Луганской Народной Республики с 24 февраля 2022 г</w:t>
      </w:r>
      <w:proofErr w:type="gramEnd"/>
      <w:r w:rsidRPr="005034DD">
        <w:rPr>
          <w:color w:val="000000" w:themeColor="text1"/>
        </w:rPr>
        <w:t xml:space="preserve">., </w:t>
      </w:r>
      <w:proofErr w:type="gramStart"/>
      <w:r w:rsidRPr="005034DD">
        <w:rPr>
          <w:color w:val="000000" w:themeColor="text1"/>
        </w:rPr>
        <w:t>а также на территориях Запорожской области и Херсонской области с 30 сентября 2022 г., и лиц, заключавших в период с 1 октября 2022 г. до 1 сентября 2023 г. согл</w:t>
      </w:r>
      <w:r w:rsidRPr="005034DD">
        <w:rPr>
          <w:color w:val="000000" w:themeColor="text1"/>
        </w:rPr>
        <w:t>ашения (имевших иные правоотношения) с Министерством обороны Российской Федерации и выполнявших задачи в составе специальных подразделений воинских частей в ходе специальной военной операции (далее - комиссия).</w:t>
      </w:r>
      <w:proofErr w:type="gramEnd"/>
    </w:p>
    <w:p w:rsidR="00C5216E" w:rsidRPr="005034DD" w:rsidRDefault="00B27A27">
      <w:pPr>
        <w:pStyle w:val="ConsPlusNormal0"/>
        <w:jc w:val="both"/>
        <w:rPr>
          <w:color w:val="000000" w:themeColor="text1"/>
        </w:rPr>
      </w:pPr>
      <w:r w:rsidRPr="005034DD">
        <w:rPr>
          <w:color w:val="000000" w:themeColor="text1"/>
        </w:rPr>
        <w:t xml:space="preserve">(в ред. </w:t>
      </w:r>
      <w:hyperlink r:id="rId17" w:tooltip="Постановление Правительства РФ от 18.03.2026 N 283 &quot;О внесении изменений в некоторые акты Правительства Российской Федерации&quot; {КонсультантПлюс}">
        <w:r w:rsidRPr="005034DD">
          <w:rPr>
            <w:color w:val="000000" w:themeColor="text1"/>
          </w:rPr>
          <w:t>Постановления</w:t>
        </w:r>
      </w:hyperlink>
      <w:r w:rsidRPr="005034DD">
        <w:rPr>
          <w:color w:val="000000" w:themeColor="text1"/>
        </w:rPr>
        <w:t xml:space="preserve"> Пр</w:t>
      </w:r>
      <w:r w:rsidRPr="005034DD">
        <w:rPr>
          <w:color w:val="000000" w:themeColor="text1"/>
        </w:rPr>
        <w:t>авительства РФ от 18.03.2026 N 283)</w:t>
      </w:r>
    </w:p>
    <w:p w:rsidR="00C5216E" w:rsidRPr="005034DD" w:rsidRDefault="00B27A2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034DD">
        <w:rPr>
          <w:color w:val="000000" w:themeColor="text1"/>
        </w:rPr>
        <w:t>Положение о комисс</w:t>
      </w:r>
      <w:proofErr w:type="gramStart"/>
      <w:r w:rsidRPr="005034DD">
        <w:rPr>
          <w:color w:val="000000" w:themeColor="text1"/>
        </w:rPr>
        <w:t>ии и ее</w:t>
      </w:r>
      <w:proofErr w:type="gramEnd"/>
      <w:r w:rsidRPr="005034DD">
        <w:rPr>
          <w:color w:val="000000" w:themeColor="text1"/>
        </w:rPr>
        <w:t xml:space="preserve"> состав утверждаются Министерством обороны Российской Федерации.</w:t>
      </w:r>
    </w:p>
    <w:p w:rsidR="00C5216E" w:rsidRPr="005034DD" w:rsidRDefault="00B27A2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034DD">
        <w:rPr>
          <w:color w:val="000000" w:themeColor="text1"/>
        </w:rPr>
        <w:t xml:space="preserve">4. </w:t>
      </w:r>
      <w:proofErr w:type="gramStart"/>
      <w:r w:rsidRPr="005034DD">
        <w:rPr>
          <w:color w:val="000000" w:themeColor="text1"/>
        </w:rPr>
        <w:t>Комиссия принимает решение о выдаче сотруднику содействующей организации (участнику специального подразделения) удостоверения н</w:t>
      </w:r>
      <w:r w:rsidRPr="005034DD">
        <w:rPr>
          <w:color w:val="000000" w:themeColor="text1"/>
        </w:rPr>
        <w:t xml:space="preserve">а основании его заявления о выдаче удостоверения, содержащего сведения, предусмотренные </w:t>
      </w:r>
      <w:hyperlink w:anchor="P53" w:tooltip="6. В заявлении о выдаче удостоверения указываются:">
        <w:r w:rsidRPr="005034DD">
          <w:rPr>
            <w:color w:val="000000" w:themeColor="text1"/>
          </w:rPr>
          <w:t>пунктом 6</w:t>
        </w:r>
      </w:hyperlink>
      <w:r w:rsidRPr="005034DD">
        <w:rPr>
          <w:color w:val="000000" w:themeColor="text1"/>
        </w:rPr>
        <w:t xml:space="preserve"> настоящих Правил, и документов, подтверждающих факт принадлежности сотрудник</w:t>
      </w:r>
      <w:r w:rsidRPr="005034DD">
        <w:rPr>
          <w:color w:val="000000" w:themeColor="text1"/>
        </w:rPr>
        <w:t xml:space="preserve">а содействующей организации к лицам, указанным в </w:t>
      </w:r>
      <w:hyperlink r:id="rId18" w:tooltip="Федеральный закон от 12.01.1995 N 5-ФЗ (ред. от 04.08.2026) &quot;О ветеранах&quot; {КонсультантПлюс}">
        <w:r w:rsidRPr="005034DD">
          <w:rPr>
            <w:color w:val="000000" w:themeColor="text1"/>
          </w:rPr>
          <w:t>подпункте 2.4 пункта 1 статьи 3</w:t>
        </w:r>
      </w:hyperlink>
      <w:r w:rsidRPr="005034DD">
        <w:rPr>
          <w:color w:val="000000" w:themeColor="text1"/>
        </w:rPr>
        <w:t xml:space="preserve"> Федерального закона "О ветеранах" (документов, подтверждающих факт принадлежности участника специального подразделения к лицам, указанным в </w:t>
      </w:r>
      <w:hyperlink r:id="rId19" w:tooltip="Федеральный закон от 12.01.1995 N 5-ФЗ (ред. от 04.08.2026) &quot;О ветеранах&quot; {КонсультантПлюс}">
        <w:r w:rsidRPr="005034DD">
          <w:rPr>
            <w:color w:val="000000" w:themeColor="text1"/>
          </w:rPr>
          <w:t>подпункте</w:t>
        </w:r>
        <w:proofErr w:type="gramEnd"/>
        <w:r w:rsidRPr="005034DD">
          <w:rPr>
            <w:color w:val="000000" w:themeColor="text1"/>
          </w:rPr>
          <w:t xml:space="preserve"> </w:t>
        </w:r>
        <w:proofErr w:type="gramStart"/>
        <w:r w:rsidRPr="005034DD">
          <w:rPr>
            <w:color w:val="000000" w:themeColor="text1"/>
          </w:rPr>
          <w:t>2.6 пункта 1 статьи 3</w:t>
        </w:r>
      </w:hyperlink>
      <w:r w:rsidRPr="005034DD">
        <w:rPr>
          <w:color w:val="000000" w:themeColor="text1"/>
        </w:rPr>
        <w:t xml:space="preserve"> Федерального закона "О ветеранах").</w:t>
      </w:r>
      <w:proofErr w:type="gramEnd"/>
    </w:p>
    <w:p w:rsidR="00C5216E" w:rsidRPr="005034DD" w:rsidRDefault="00B27A27">
      <w:pPr>
        <w:pStyle w:val="ConsPlusNormal0"/>
        <w:jc w:val="both"/>
        <w:rPr>
          <w:color w:val="000000" w:themeColor="text1"/>
        </w:rPr>
      </w:pPr>
      <w:r w:rsidRPr="005034DD">
        <w:rPr>
          <w:color w:val="000000" w:themeColor="text1"/>
        </w:rPr>
        <w:t xml:space="preserve">(в ред. </w:t>
      </w:r>
      <w:hyperlink r:id="rId20" w:tooltip="Постановление Правительства РФ от 18.03.2026 N 283 &quot;О внесении изменений в некоторые акты Правительства Российской Федерации&quot; {КонсультантПлюс}">
        <w:r w:rsidRPr="005034DD">
          <w:rPr>
            <w:color w:val="000000" w:themeColor="text1"/>
          </w:rPr>
          <w:t>Пос</w:t>
        </w:r>
        <w:r w:rsidRPr="005034DD">
          <w:rPr>
            <w:color w:val="000000" w:themeColor="text1"/>
          </w:rPr>
          <w:t>тановления</w:t>
        </w:r>
      </w:hyperlink>
      <w:r w:rsidRPr="005034DD">
        <w:rPr>
          <w:color w:val="000000" w:themeColor="text1"/>
        </w:rPr>
        <w:t xml:space="preserve"> Правительства РФ от 18.03.2026 N 283)</w:t>
      </w:r>
    </w:p>
    <w:p w:rsidR="00C5216E" w:rsidRPr="005034DD" w:rsidRDefault="00B27A2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034DD">
        <w:rPr>
          <w:color w:val="000000" w:themeColor="text1"/>
        </w:rPr>
        <w:t xml:space="preserve">5. Сбор и направление в Министерство обороны Российской Федерации заявлений о выдаче удостоверения сотрудников содействующих организаций, а также документов и материалов, указанных в </w:t>
      </w:r>
      <w:hyperlink w:anchor="P68" w:tooltip="7. Вместе с заявлением о выдаче удостоверения представляются 2 фотографии сотрудника содействующей организации размером 3 x 4 сантиметра (с правым углом, на матовой бумаге), копия паспорта сотрудника содействующей организации (при наличии) или копия другого до">
        <w:r w:rsidRPr="005034DD">
          <w:rPr>
            <w:color w:val="000000" w:themeColor="text1"/>
          </w:rPr>
          <w:t>пункте 7</w:t>
        </w:r>
      </w:hyperlink>
      <w:r w:rsidRPr="005034DD">
        <w:rPr>
          <w:color w:val="000000" w:themeColor="text1"/>
        </w:rPr>
        <w:t xml:space="preserve"> настоящих Правил, осуществляют содействующие организации (их правопреемники).</w:t>
      </w:r>
    </w:p>
    <w:p w:rsidR="00C5216E" w:rsidRPr="005034DD" w:rsidRDefault="00B27A2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034DD">
        <w:rPr>
          <w:color w:val="000000" w:themeColor="text1"/>
        </w:rPr>
        <w:t xml:space="preserve">5(1). В случае упразднения содействующей организации и отсутствия ее правопреемника направление в Министерство обороны Российской Федерации заявлений о выдаче удостоверения, а также документов и материалов, указанных в </w:t>
      </w:r>
      <w:hyperlink w:anchor="P68" w:tooltip="7. Вместе с заявлением о выдаче удостоверения представляются 2 фотографии сотрудника содействующей организации размером 3 x 4 сантиметра (с правым углом, на матовой бумаге), копия паспорта сотрудника содействующей организации (при наличии) или копия другого до">
        <w:r w:rsidRPr="005034DD">
          <w:rPr>
            <w:color w:val="000000" w:themeColor="text1"/>
          </w:rPr>
          <w:t>п</w:t>
        </w:r>
        <w:r w:rsidRPr="005034DD">
          <w:rPr>
            <w:color w:val="000000" w:themeColor="text1"/>
          </w:rPr>
          <w:t>ункте 7</w:t>
        </w:r>
      </w:hyperlink>
      <w:r w:rsidRPr="005034DD">
        <w:rPr>
          <w:color w:val="000000" w:themeColor="text1"/>
        </w:rPr>
        <w:t xml:space="preserve"> настоящих Правил, осуществляется сотрудниками содействующих организаций через Государственный фонд поддержки участников </w:t>
      </w:r>
      <w:r w:rsidRPr="005034DD">
        <w:rPr>
          <w:color w:val="000000" w:themeColor="text1"/>
        </w:rPr>
        <w:lastRenderedPageBreak/>
        <w:t xml:space="preserve">специальной военной операции "Защитники Отечества" (далее - Фонд). При этом сбор документов и материалов, указанных в </w:t>
      </w:r>
      <w:hyperlink w:anchor="P68" w:tooltip="7. Вместе с заявлением о выдаче удостоверения представляются 2 фотографии сотрудника содействующей организации размером 3 x 4 сантиметра (с правым углом, на матовой бумаге), копия паспорта сотрудника содействующей организации (при наличии) или копия другого до">
        <w:r w:rsidRPr="005034DD">
          <w:rPr>
            <w:color w:val="000000" w:themeColor="text1"/>
          </w:rPr>
          <w:t>пункте 7</w:t>
        </w:r>
      </w:hyperlink>
      <w:r w:rsidRPr="005034DD">
        <w:rPr>
          <w:color w:val="000000" w:themeColor="text1"/>
        </w:rPr>
        <w:t xml:space="preserve"> настоящих Правил, осуществляется сотрудниками содействующих организаций самостоятельно.</w:t>
      </w:r>
    </w:p>
    <w:p w:rsidR="00C5216E" w:rsidRPr="005034DD" w:rsidRDefault="00B27A27">
      <w:pPr>
        <w:pStyle w:val="ConsPlusNormal0"/>
        <w:jc w:val="both"/>
        <w:rPr>
          <w:color w:val="000000" w:themeColor="text1"/>
        </w:rPr>
      </w:pPr>
      <w:r w:rsidRPr="005034DD">
        <w:rPr>
          <w:color w:val="000000" w:themeColor="text1"/>
        </w:rPr>
        <w:t>(</w:t>
      </w:r>
      <w:proofErr w:type="gramStart"/>
      <w:r w:rsidRPr="005034DD">
        <w:rPr>
          <w:color w:val="000000" w:themeColor="text1"/>
        </w:rPr>
        <w:t>п</w:t>
      </w:r>
      <w:proofErr w:type="gramEnd"/>
      <w:r w:rsidRPr="005034DD">
        <w:rPr>
          <w:color w:val="000000" w:themeColor="text1"/>
        </w:rPr>
        <w:t xml:space="preserve">. 5(1) введен </w:t>
      </w:r>
      <w:hyperlink r:id="rId21" w:tooltip="Постановление Правительства РФ от 28.08.2024 N 1157 &quot;О внесении изменений в постановление Правительства Российской Федерации от 1 августа 2023 г. N 1242&quot; {КонсультантПлюс}">
        <w:r w:rsidRPr="005034DD">
          <w:rPr>
            <w:color w:val="000000" w:themeColor="text1"/>
          </w:rPr>
          <w:t>Постановлением</w:t>
        </w:r>
      </w:hyperlink>
      <w:r w:rsidRPr="005034DD">
        <w:rPr>
          <w:color w:val="000000" w:themeColor="text1"/>
        </w:rPr>
        <w:t xml:space="preserve"> Правительства РФ от 28.08.2024 N 1157)</w:t>
      </w:r>
    </w:p>
    <w:p w:rsidR="00C5216E" w:rsidRPr="005034DD" w:rsidRDefault="00B27A2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034DD">
        <w:rPr>
          <w:color w:val="000000" w:themeColor="text1"/>
        </w:rPr>
        <w:t>5(2). Направле</w:t>
      </w:r>
      <w:r w:rsidRPr="005034DD">
        <w:rPr>
          <w:color w:val="000000" w:themeColor="text1"/>
        </w:rPr>
        <w:t xml:space="preserve">ние в Министерство обороны Российской Федерации заявлений о выдаче удостоверения, а также документов и материалов, указанных в </w:t>
      </w:r>
      <w:hyperlink w:anchor="P70" w:tooltip="7(1). Вместе с заявлением о выдаче удостоверения представляются 2 фотографии участника специального подразделения размером 3 x 4 сантиметра (с правым углом, на матовой бумаге), копия паспорта участника специального подразделения (при наличии) или копия другого">
        <w:r w:rsidRPr="005034DD">
          <w:rPr>
            <w:color w:val="000000" w:themeColor="text1"/>
          </w:rPr>
          <w:t>пункте 7(1)</w:t>
        </w:r>
      </w:hyperlink>
      <w:r w:rsidRPr="005034DD">
        <w:rPr>
          <w:color w:val="000000" w:themeColor="text1"/>
        </w:rPr>
        <w:t xml:space="preserve"> настоящих Правил, осуществляется участниками специальных подразделений через Фонд</w:t>
      </w:r>
      <w:r w:rsidRPr="005034DD">
        <w:rPr>
          <w:color w:val="000000" w:themeColor="text1"/>
        </w:rPr>
        <w:t xml:space="preserve">. При этом сбор документов и материалов, указанных в </w:t>
      </w:r>
      <w:hyperlink w:anchor="P70" w:tooltip="7(1). Вместе с заявлением о выдаче удостоверения представляются 2 фотографии участника специального подразделения размером 3 x 4 сантиметра (с правым углом, на матовой бумаге), копия паспорта участника специального подразделения (при наличии) или копия другого">
        <w:r w:rsidRPr="005034DD">
          <w:rPr>
            <w:color w:val="000000" w:themeColor="text1"/>
          </w:rPr>
          <w:t>пункте 7(1)</w:t>
        </w:r>
      </w:hyperlink>
      <w:r w:rsidRPr="005034DD">
        <w:rPr>
          <w:color w:val="000000" w:themeColor="text1"/>
        </w:rPr>
        <w:t xml:space="preserve"> настоящих Правил, осуществляется участниками специальных подразделений самостоятельно.</w:t>
      </w:r>
    </w:p>
    <w:p w:rsidR="00C5216E" w:rsidRPr="005034DD" w:rsidRDefault="00B27A27">
      <w:pPr>
        <w:pStyle w:val="ConsPlusNormal0"/>
        <w:jc w:val="both"/>
        <w:rPr>
          <w:color w:val="000000" w:themeColor="text1"/>
        </w:rPr>
      </w:pPr>
      <w:r w:rsidRPr="005034DD">
        <w:rPr>
          <w:color w:val="000000" w:themeColor="text1"/>
        </w:rPr>
        <w:t>(</w:t>
      </w:r>
      <w:proofErr w:type="gramStart"/>
      <w:r w:rsidRPr="005034DD">
        <w:rPr>
          <w:color w:val="000000" w:themeColor="text1"/>
        </w:rPr>
        <w:t>п</w:t>
      </w:r>
      <w:proofErr w:type="gramEnd"/>
      <w:r w:rsidRPr="005034DD">
        <w:rPr>
          <w:color w:val="000000" w:themeColor="text1"/>
        </w:rPr>
        <w:t xml:space="preserve">. 5(2) введен </w:t>
      </w:r>
      <w:hyperlink r:id="rId22" w:tooltip="Постановление Правительства РФ от 18.03.2026 N 283 &quot;О внесении изменений в некоторые акты Правительства Российской Федерации&quot; {КонсультантПлюс}">
        <w:r w:rsidRPr="005034DD">
          <w:rPr>
            <w:color w:val="000000" w:themeColor="text1"/>
          </w:rPr>
          <w:t>Постановлением</w:t>
        </w:r>
      </w:hyperlink>
      <w:r w:rsidRPr="005034DD">
        <w:rPr>
          <w:color w:val="000000" w:themeColor="text1"/>
        </w:rPr>
        <w:t xml:space="preserve"> Правительства РФ</w:t>
      </w:r>
      <w:r w:rsidRPr="005034DD">
        <w:rPr>
          <w:color w:val="000000" w:themeColor="text1"/>
        </w:rPr>
        <w:t xml:space="preserve"> от 18.03.2026 N 283)</w:t>
      </w:r>
    </w:p>
    <w:p w:rsidR="00C5216E" w:rsidRPr="005034DD" w:rsidRDefault="00B27A27">
      <w:pPr>
        <w:pStyle w:val="ConsPlusNormal0"/>
        <w:spacing w:before="240"/>
        <w:ind w:firstLine="540"/>
        <w:jc w:val="both"/>
        <w:rPr>
          <w:color w:val="000000" w:themeColor="text1"/>
        </w:rPr>
      </w:pPr>
      <w:bookmarkStart w:id="2" w:name="P53"/>
      <w:bookmarkEnd w:id="2"/>
      <w:r w:rsidRPr="005034DD">
        <w:rPr>
          <w:color w:val="000000" w:themeColor="text1"/>
        </w:rPr>
        <w:t>6. В заявлении о выдаче удостоверения указываются:</w:t>
      </w:r>
    </w:p>
    <w:p w:rsidR="00C5216E" w:rsidRPr="005034DD" w:rsidRDefault="00B27A2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034DD">
        <w:rPr>
          <w:color w:val="000000" w:themeColor="text1"/>
        </w:rPr>
        <w:t>а) фамилия, имя, отчество (при наличии) сотрудника содействующей организации (участника специального подразделения);</w:t>
      </w:r>
    </w:p>
    <w:p w:rsidR="00C5216E" w:rsidRPr="005034DD" w:rsidRDefault="00B27A27">
      <w:pPr>
        <w:pStyle w:val="ConsPlusNormal0"/>
        <w:jc w:val="both"/>
        <w:rPr>
          <w:color w:val="000000" w:themeColor="text1"/>
        </w:rPr>
      </w:pPr>
      <w:r w:rsidRPr="005034DD">
        <w:rPr>
          <w:color w:val="000000" w:themeColor="text1"/>
        </w:rPr>
        <w:t xml:space="preserve">(в ред. </w:t>
      </w:r>
      <w:hyperlink r:id="rId23" w:tooltip="Постановление Правительства РФ от 18.03.2026 N 283 &quot;О внесении изменений в некоторые акты Правительства Российской Федерации&quot; {КонсультантПлюс}">
        <w:r w:rsidRPr="005034DD">
          <w:rPr>
            <w:color w:val="000000" w:themeColor="text1"/>
          </w:rPr>
          <w:t>Постановления</w:t>
        </w:r>
      </w:hyperlink>
      <w:r w:rsidRPr="005034DD">
        <w:rPr>
          <w:color w:val="000000" w:themeColor="text1"/>
        </w:rPr>
        <w:t xml:space="preserve"> Правительства РФ от 18.</w:t>
      </w:r>
      <w:r w:rsidRPr="005034DD">
        <w:rPr>
          <w:color w:val="000000" w:themeColor="text1"/>
        </w:rPr>
        <w:t>03.2026 N 283)</w:t>
      </w:r>
    </w:p>
    <w:p w:rsidR="00C5216E" w:rsidRPr="005034DD" w:rsidRDefault="00B27A2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034DD">
        <w:rPr>
          <w:color w:val="000000" w:themeColor="text1"/>
        </w:rPr>
        <w:t>б) личный номер (при наличии) сотрудника содействующей организации (участника специального подразделения);</w:t>
      </w:r>
    </w:p>
    <w:p w:rsidR="00C5216E" w:rsidRPr="005034DD" w:rsidRDefault="00B27A27">
      <w:pPr>
        <w:pStyle w:val="ConsPlusNormal0"/>
        <w:jc w:val="both"/>
        <w:rPr>
          <w:color w:val="000000" w:themeColor="text1"/>
        </w:rPr>
      </w:pPr>
      <w:r w:rsidRPr="005034DD">
        <w:rPr>
          <w:color w:val="000000" w:themeColor="text1"/>
        </w:rPr>
        <w:t xml:space="preserve">(в ред. </w:t>
      </w:r>
      <w:hyperlink r:id="rId24" w:tooltip="Постановление Правительства РФ от 18.03.2026 N 283 &quot;О внесении изменений в некоторые акты Правительства Российской Федерации&quot; {КонсультантПлюс}">
        <w:r w:rsidRPr="005034DD">
          <w:rPr>
            <w:color w:val="000000" w:themeColor="text1"/>
          </w:rPr>
          <w:t>Постановления</w:t>
        </w:r>
      </w:hyperlink>
      <w:r w:rsidRPr="005034DD">
        <w:rPr>
          <w:color w:val="000000" w:themeColor="text1"/>
        </w:rPr>
        <w:t xml:space="preserve"> Правительства РФ от 18.03.2026 N 283)</w:t>
      </w:r>
    </w:p>
    <w:p w:rsidR="00C5216E" w:rsidRPr="005034DD" w:rsidRDefault="00B27A2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034DD">
        <w:rPr>
          <w:color w:val="000000" w:themeColor="text1"/>
        </w:rPr>
        <w:t>в) воинское звание сотрудника содействующей организац</w:t>
      </w:r>
      <w:r w:rsidRPr="005034DD">
        <w:rPr>
          <w:color w:val="000000" w:themeColor="text1"/>
        </w:rPr>
        <w:t>ии (участника специального подразделения), пребывающего в запасе либо в отставке (при наличии);</w:t>
      </w:r>
    </w:p>
    <w:p w:rsidR="00C5216E" w:rsidRPr="005034DD" w:rsidRDefault="00B27A27">
      <w:pPr>
        <w:pStyle w:val="ConsPlusNormal0"/>
        <w:jc w:val="both"/>
        <w:rPr>
          <w:color w:val="000000" w:themeColor="text1"/>
        </w:rPr>
      </w:pPr>
      <w:r w:rsidRPr="005034DD">
        <w:rPr>
          <w:color w:val="000000" w:themeColor="text1"/>
        </w:rPr>
        <w:t xml:space="preserve">(в ред. </w:t>
      </w:r>
      <w:hyperlink r:id="rId25" w:tooltip="Постановление Правительства РФ от 18.03.2026 N 283 &quot;О внесении изменений в некоторые акты Правительства Российской Федерации&quot; {КонсультантПлюс}">
        <w:r w:rsidRPr="005034DD">
          <w:rPr>
            <w:color w:val="000000" w:themeColor="text1"/>
          </w:rPr>
          <w:t>Постановления</w:t>
        </w:r>
      </w:hyperlink>
      <w:r w:rsidRPr="005034DD">
        <w:rPr>
          <w:color w:val="000000" w:themeColor="text1"/>
        </w:rPr>
        <w:t xml:space="preserve"> Правительства РФ от 18.03.2026 N 283)</w:t>
      </w:r>
    </w:p>
    <w:p w:rsidR="00C5216E" w:rsidRPr="005034DD" w:rsidRDefault="00B27A2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034DD">
        <w:rPr>
          <w:color w:val="000000" w:themeColor="text1"/>
        </w:rPr>
        <w:t>г) дата рождения сотрудника содействующей организации (участника специального п</w:t>
      </w:r>
      <w:r w:rsidRPr="005034DD">
        <w:rPr>
          <w:color w:val="000000" w:themeColor="text1"/>
        </w:rPr>
        <w:t>одразделения);</w:t>
      </w:r>
    </w:p>
    <w:p w:rsidR="00C5216E" w:rsidRPr="005034DD" w:rsidRDefault="00B27A27">
      <w:pPr>
        <w:pStyle w:val="ConsPlusNormal0"/>
        <w:jc w:val="both"/>
        <w:rPr>
          <w:color w:val="000000" w:themeColor="text1"/>
        </w:rPr>
      </w:pPr>
      <w:r w:rsidRPr="005034DD">
        <w:rPr>
          <w:color w:val="000000" w:themeColor="text1"/>
        </w:rPr>
        <w:t xml:space="preserve">(в ред. </w:t>
      </w:r>
      <w:hyperlink r:id="rId26" w:tooltip="Постановление Правительства РФ от 18.03.2026 N 283 &quot;О внесении изменений в некоторые акты Правительства Российской Федерации&quot; {КонсультантПлюс}">
        <w:r w:rsidRPr="005034DD">
          <w:rPr>
            <w:color w:val="000000" w:themeColor="text1"/>
          </w:rPr>
          <w:t>Постановления</w:t>
        </w:r>
      </w:hyperlink>
      <w:r w:rsidRPr="005034DD">
        <w:rPr>
          <w:color w:val="000000" w:themeColor="text1"/>
        </w:rPr>
        <w:t xml:space="preserve"> Правительства РФ от 18.03.2026 N 283)</w:t>
      </w:r>
    </w:p>
    <w:p w:rsidR="00C5216E" w:rsidRPr="005034DD" w:rsidRDefault="00B27A2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034DD">
        <w:rPr>
          <w:color w:val="000000" w:themeColor="text1"/>
        </w:rPr>
        <w:t>д) адрес места жительства (места пребывания) сотрудника содействующей организации (участника специального подразделения);</w:t>
      </w:r>
    </w:p>
    <w:p w:rsidR="00C5216E" w:rsidRPr="005034DD" w:rsidRDefault="00B27A27">
      <w:pPr>
        <w:pStyle w:val="ConsPlusNormal0"/>
        <w:jc w:val="both"/>
        <w:rPr>
          <w:color w:val="000000" w:themeColor="text1"/>
        </w:rPr>
      </w:pPr>
      <w:r w:rsidRPr="005034DD">
        <w:rPr>
          <w:color w:val="000000" w:themeColor="text1"/>
        </w:rPr>
        <w:t>(</w:t>
      </w:r>
      <w:proofErr w:type="spellStart"/>
      <w:r w:rsidRPr="005034DD">
        <w:rPr>
          <w:color w:val="000000" w:themeColor="text1"/>
        </w:rPr>
        <w:t>пп</w:t>
      </w:r>
      <w:proofErr w:type="spellEnd"/>
      <w:r w:rsidRPr="005034DD">
        <w:rPr>
          <w:color w:val="000000" w:themeColor="text1"/>
        </w:rPr>
        <w:t xml:space="preserve">. "д" в ред. </w:t>
      </w:r>
      <w:hyperlink r:id="rId27" w:tooltip="Постановление Правительства РФ от 18.03.2026 N 283 &quot;О внесении изменений в некоторые акты Правительства Российской Федерации&quot; {КонсультантПлюс}">
        <w:r w:rsidRPr="005034DD">
          <w:rPr>
            <w:color w:val="000000" w:themeColor="text1"/>
          </w:rPr>
          <w:t>П</w:t>
        </w:r>
        <w:r w:rsidRPr="005034DD">
          <w:rPr>
            <w:color w:val="000000" w:themeColor="text1"/>
          </w:rPr>
          <w:t>остановления</w:t>
        </w:r>
      </w:hyperlink>
      <w:r w:rsidRPr="005034DD">
        <w:rPr>
          <w:color w:val="000000" w:themeColor="text1"/>
        </w:rPr>
        <w:t xml:space="preserve"> Правительства РФ от 18.03.2026 N 283)</w:t>
      </w:r>
    </w:p>
    <w:p w:rsidR="00C5216E" w:rsidRPr="005034DD" w:rsidRDefault="00B27A27">
      <w:pPr>
        <w:pStyle w:val="ConsPlusNormal0"/>
        <w:spacing w:before="240"/>
        <w:ind w:firstLine="540"/>
        <w:jc w:val="both"/>
        <w:rPr>
          <w:color w:val="000000" w:themeColor="text1"/>
        </w:rPr>
      </w:pPr>
      <w:proofErr w:type="gramStart"/>
      <w:r w:rsidRPr="005034DD">
        <w:rPr>
          <w:color w:val="000000" w:themeColor="text1"/>
        </w:rPr>
        <w:t xml:space="preserve">е) периоды (даты) участия сотрудника содействующей организации в боевых действиях в составе содействующей организации на территориях Украины, Донецкой Народной Республики и Луганской Народной Республики с </w:t>
      </w:r>
      <w:r w:rsidRPr="005034DD">
        <w:rPr>
          <w:color w:val="000000" w:themeColor="text1"/>
        </w:rPr>
        <w:t>24 февраля 2022 г., а также на территориях Запорожской области и Херсонской области с 30 сентября 2022 г. либо периоды (даты) выполнения участником специального подразделения задач в составе специального подразделения в ходе специальной военной операции</w:t>
      </w:r>
      <w:proofErr w:type="gramEnd"/>
      <w:r w:rsidRPr="005034DD">
        <w:rPr>
          <w:color w:val="000000" w:themeColor="text1"/>
        </w:rPr>
        <w:t xml:space="preserve"> с </w:t>
      </w:r>
      <w:r w:rsidRPr="005034DD">
        <w:rPr>
          <w:color w:val="000000" w:themeColor="text1"/>
        </w:rPr>
        <w:t>1 октября 2022 г.;</w:t>
      </w:r>
    </w:p>
    <w:p w:rsidR="00C5216E" w:rsidRPr="005034DD" w:rsidRDefault="00B27A27">
      <w:pPr>
        <w:pStyle w:val="ConsPlusNormal0"/>
        <w:jc w:val="both"/>
        <w:rPr>
          <w:color w:val="000000" w:themeColor="text1"/>
        </w:rPr>
      </w:pPr>
      <w:r w:rsidRPr="005034DD">
        <w:rPr>
          <w:color w:val="000000" w:themeColor="text1"/>
        </w:rPr>
        <w:t xml:space="preserve">(в ред. </w:t>
      </w:r>
      <w:hyperlink r:id="rId28" w:tooltip="Постановление Правительства РФ от 18.03.2026 N 283 &quot;О внесении изменений в некоторые акты Правительства Российской Федерации&quot; {КонсультантПлюс}">
        <w:r w:rsidRPr="005034DD">
          <w:rPr>
            <w:color w:val="000000" w:themeColor="text1"/>
          </w:rPr>
          <w:t>Постановления</w:t>
        </w:r>
      </w:hyperlink>
      <w:r w:rsidRPr="005034DD">
        <w:rPr>
          <w:color w:val="000000" w:themeColor="text1"/>
        </w:rPr>
        <w:t xml:space="preserve"> Правительства РФ от 18.03.2026 N 283)</w:t>
      </w:r>
    </w:p>
    <w:p w:rsidR="00C5216E" w:rsidRPr="005034DD" w:rsidRDefault="00B27A2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034DD">
        <w:rPr>
          <w:color w:val="000000" w:themeColor="text1"/>
        </w:rPr>
        <w:t>ж) согласие сотрудника содействующей организации (участника специального подразделения) на обработку персональных данных.</w:t>
      </w:r>
    </w:p>
    <w:p w:rsidR="00C5216E" w:rsidRPr="005034DD" w:rsidRDefault="00B27A27">
      <w:pPr>
        <w:pStyle w:val="ConsPlusNormal0"/>
        <w:jc w:val="both"/>
        <w:rPr>
          <w:color w:val="000000" w:themeColor="text1"/>
        </w:rPr>
      </w:pPr>
      <w:r w:rsidRPr="005034DD">
        <w:rPr>
          <w:color w:val="000000" w:themeColor="text1"/>
        </w:rPr>
        <w:t xml:space="preserve">(в ред. </w:t>
      </w:r>
      <w:hyperlink r:id="rId29" w:tooltip="Постановление Правительства РФ от 18.03.2026 N 283 &quot;О внесении изменений в некоторые акты Правительства Российской Федерации&quot; {КонсультантПлюс}">
        <w:r w:rsidRPr="005034DD">
          <w:rPr>
            <w:color w:val="000000" w:themeColor="text1"/>
          </w:rPr>
          <w:t>Постановления</w:t>
        </w:r>
      </w:hyperlink>
      <w:r w:rsidRPr="005034DD">
        <w:rPr>
          <w:color w:val="000000" w:themeColor="text1"/>
        </w:rPr>
        <w:t xml:space="preserve"> Правительства РФ от 18.03.2026 N 283)</w:t>
      </w:r>
    </w:p>
    <w:p w:rsidR="00C5216E" w:rsidRPr="005034DD" w:rsidRDefault="00B27A27">
      <w:pPr>
        <w:pStyle w:val="ConsPlusNormal0"/>
        <w:spacing w:before="240"/>
        <w:ind w:firstLine="540"/>
        <w:jc w:val="both"/>
        <w:rPr>
          <w:color w:val="000000" w:themeColor="text1"/>
        </w:rPr>
      </w:pPr>
      <w:bookmarkStart w:id="3" w:name="P68"/>
      <w:bookmarkEnd w:id="3"/>
      <w:r w:rsidRPr="005034DD">
        <w:rPr>
          <w:color w:val="000000" w:themeColor="text1"/>
        </w:rPr>
        <w:t xml:space="preserve">7. </w:t>
      </w:r>
      <w:proofErr w:type="gramStart"/>
      <w:r w:rsidRPr="005034DD">
        <w:rPr>
          <w:color w:val="000000" w:themeColor="text1"/>
        </w:rPr>
        <w:t xml:space="preserve">Вместе с заявлением о выдаче удостоверения представляются 2 фотографии сотрудника содействующей организации размером 3 x 4 сантиметра (с правым углом, на матовой бумаге), </w:t>
      </w:r>
      <w:r w:rsidRPr="005034DD">
        <w:rPr>
          <w:color w:val="000000" w:themeColor="text1"/>
        </w:rPr>
        <w:lastRenderedPageBreak/>
        <w:t>копия паспорта сотрудника содействующей организации (при наличии) или копия другог</w:t>
      </w:r>
      <w:r w:rsidRPr="005034DD">
        <w:rPr>
          <w:color w:val="000000" w:themeColor="text1"/>
        </w:rPr>
        <w:t>о документа, удостоверяющего личность сотрудника содействующей организации, копия контракта (при наличии) или иного документа, подтверждающего правоотношения сотрудника содействующей организации с содействующей организацией (при наличии), и документы, подт</w:t>
      </w:r>
      <w:r w:rsidRPr="005034DD">
        <w:rPr>
          <w:color w:val="000000" w:themeColor="text1"/>
        </w:rPr>
        <w:t>верждающие факт</w:t>
      </w:r>
      <w:proofErr w:type="gramEnd"/>
      <w:r w:rsidRPr="005034DD">
        <w:rPr>
          <w:color w:val="000000" w:themeColor="text1"/>
        </w:rPr>
        <w:t xml:space="preserve"> </w:t>
      </w:r>
      <w:proofErr w:type="gramStart"/>
      <w:r w:rsidRPr="005034DD">
        <w:rPr>
          <w:color w:val="000000" w:themeColor="text1"/>
        </w:rPr>
        <w:t>выполнения им задач в ходе специальной военной операции в составе содействующей организации (при наличии), либо документы, подтверждающие получение в связи с этим увечья (ранения, травмы, контузии) или заболевания, либо реализованный наград</w:t>
      </w:r>
      <w:r w:rsidRPr="005034DD">
        <w:rPr>
          <w:color w:val="000000" w:themeColor="text1"/>
        </w:rPr>
        <w:t>ной материал (копия орденской книжки (удостоверения к государственной (ведомственной) награде) или выписка из указа (приказа) о награждении, а также документы (сведения), в которых указаны основания награждения), либо вступившее в законную</w:t>
      </w:r>
      <w:proofErr w:type="gramEnd"/>
      <w:r w:rsidRPr="005034DD">
        <w:rPr>
          <w:color w:val="000000" w:themeColor="text1"/>
        </w:rPr>
        <w:t xml:space="preserve"> </w:t>
      </w:r>
      <w:proofErr w:type="gramStart"/>
      <w:r w:rsidRPr="005034DD">
        <w:rPr>
          <w:color w:val="000000" w:themeColor="text1"/>
        </w:rPr>
        <w:t>силу решение суд</w:t>
      </w:r>
      <w:r w:rsidRPr="005034DD">
        <w:rPr>
          <w:color w:val="000000" w:themeColor="text1"/>
        </w:rPr>
        <w:t>а об установлении факта, имеющего юридическое значение, участия сотрудника содействующей организации в боевых действиях в составе содействующей организации (при наличии), либо нотариально удостоверенные письменные заявления свидетелей (при наличии) или про</w:t>
      </w:r>
      <w:r w:rsidRPr="005034DD">
        <w:rPr>
          <w:color w:val="000000" w:themeColor="text1"/>
        </w:rPr>
        <w:t>токолы допроса свидетелей нотариусом (при наличии), подтверждающие участие сотрудника содействующей организации в боевых действиях в составе содействующей организации, либо копии указанных документов, заверенные в соответствии с законодательством Российско</w:t>
      </w:r>
      <w:r w:rsidRPr="005034DD">
        <w:rPr>
          <w:color w:val="000000" w:themeColor="text1"/>
        </w:rPr>
        <w:t>й Федерации.</w:t>
      </w:r>
      <w:proofErr w:type="gramEnd"/>
    </w:p>
    <w:p w:rsidR="00C5216E" w:rsidRPr="005034DD" w:rsidRDefault="00B27A27">
      <w:pPr>
        <w:pStyle w:val="ConsPlusNormal0"/>
        <w:jc w:val="both"/>
        <w:rPr>
          <w:color w:val="000000" w:themeColor="text1"/>
        </w:rPr>
      </w:pPr>
      <w:r w:rsidRPr="005034DD">
        <w:rPr>
          <w:color w:val="000000" w:themeColor="text1"/>
        </w:rPr>
        <w:t xml:space="preserve">(в ред. Постановлений Правительства РФ от 27.03.2024 </w:t>
      </w:r>
      <w:hyperlink r:id="rId30" w:tooltip="Постановление Правительства РФ от 27.03.2024 N 381 &quot;О внесении изменения в постановление Правительства Российской Федерации от 1 августа 2023 г. N 1242&quot; {КонсультантПлюс}">
        <w:r w:rsidRPr="005034DD">
          <w:rPr>
            <w:color w:val="000000" w:themeColor="text1"/>
          </w:rPr>
          <w:t>N 381</w:t>
        </w:r>
      </w:hyperlink>
      <w:r w:rsidRPr="005034DD">
        <w:rPr>
          <w:color w:val="000000" w:themeColor="text1"/>
        </w:rPr>
        <w:t xml:space="preserve">, от 28.08.2024 </w:t>
      </w:r>
      <w:hyperlink r:id="rId31" w:tooltip="Постановление Правительства РФ от 28.08.2024 N 1157 &quot;О внесении изменений в постановление Правительства Российской Федерации от 1 августа 2023 г. N 1242&quot; {КонсультантПлюс}">
        <w:r w:rsidRPr="005034DD">
          <w:rPr>
            <w:color w:val="000000" w:themeColor="text1"/>
          </w:rPr>
          <w:t>N 1157</w:t>
        </w:r>
      </w:hyperlink>
      <w:r w:rsidRPr="005034DD">
        <w:rPr>
          <w:color w:val="000000" w:themeColor="text1"/>
        </w:rPr>
        <w:t>)</w:t>
      </w:r>
    </w:p>
    <w:p w:rsidR="00C5216E" w:rsidRPr="005034DD" w:rsidRDefault="00B27A27">
      <w:pPr>
        <w:pStyle w:val="ConsPlusNormal0"/>
        <w:spacing w:before="240"/>
        <w:ind w:firstLine="540"/>
        <w:jc w:val="both"/>
        <w:rPr>
          <w:color w:val="000000" w:themeColor="text1"/>
        </w:rPr>
      </w:pPr>
      <w:bookmarkStart w:id="4" w:name="P70"/>
      <w:bookmarkEnd w:id="4"/>
      <w:r w:rsidRPr="005034DD">
        <w:rPr>
          <w:color w:val="000000" w:themeColor="text1"/>
        </w:rPr>
        <w:t xml:space="preserve">7(1). </w:t>
      </w:r>
      <w:proofErr w:type="gramStart"/>
      <w:r w:rsidRPr="005034DD">
        <w:rPr>
          <w:color w:val="000000" w:themeColor="text1"/>
        </w:rPr>
        <w:t xml:space="preserve">Вместе с заявлением о выдаче удостоверения представляются </w:t>
      </w:r>
      <w:r w:rsidRPr="005034DD">
        <w:rPr>
          <w:color w:val="000000" w:themeColor="text1"/>
        </w:rPr>
        <w:t xml:space="preserve">2 фотографии участника специального подразделения размером 3 x 4 сантиметра (с правым углом, на матовой бумаге), копия паспорта участника специального подразделения (при наличии) или копия другого документа, удостоверяющего личность участника специального </w:t>
      </w:r>
      <w:r w:rsidRPr="005034DD">
        <w:rPr>
          <w:color w:val="000000" w:themeColor="text1"/>
        </w:rPr>
        <w:t>подразделения, копия соглашения (при наличии) или иного документа, подтверждающего правоотношения участника специального подразделения с Министерством обороны Российской Федерации (при наличии), или документы</w:t>
      </w:r>
      <w:proofErr w:type="gramEnd"/>
      <w:r w:rsidRPr="005034DD">
        <w:rPr>
          <w:color w:val="000000" w:themeColor="text1"/>
        </w:rPr>
        <w:t xml:space="preserve">, </w:t>
      </w:r>
      <w:proofErr w:type="gramStart"/>
      <w:r w:rsidRPr="005034DD">
        <w:rPr>
          <w:color w:val="000000" w:themeColor="text1"/>
        </w:rPr>
        <w:t>подтверждающие факт выполнения им задач в ходе</w:t>
      </w:r>
      <w:r w:rsidRPr="005034DD">
        <w:rPr>
          <w:color w:val="000000" w:themeColor="text1"/>
        </w:rPr>
        <w:t xml:space="preserve"> специальной военной операции в составе специального подразделения (при наличии), либо документы, подтверждающие получение в связи с этим увечья (ранения, травмы, контузии) или заболевания, либо реализованный наградной материал (копия орденской книжки (удо</w:t>
      </w:r>
      <w:r w:rsidRPr="005034DD">
        <w:rPr>
          <w:color w:val="000000" w:themeColor="text1"/>
        </w:rPr>
        <w:t>стоверения к государственной (ведомственной) награде) или выписка из указа (приказа) о награждении, а также документы (сведения), в которых указаны основания награждения), либо вступившее</w:t>
      </w:r>
      <w:proofErr w:type="gramEnd"/>
      <w:r w:rsidRPr="005034DD">
        <w:rPr>
          <w:color w:val="000000" w:themeColor="text1"/>
        </w:rPr>
        <w:t xml:space="preserve"> в законную силу решение суда об установлении факта, имеющего юридиче</w:t>
      </w:r>
      <w:r w:rsidRPr="005034DD">
        <w:rPr>
          <w:color w:val="000000" w:themeColor="text1"/>
        </w:rPr>
        <w:t>ское значение, участия участника специального подразделения в боевых действиях в составе специального подразделения (при наличии), либо копии указанных документов, заверенные в соответствии с законодательством Российской Федерации.</w:t>
      </w:r>
    </w:p>
    <w:p w:rsidR="00C5216E" w:rsidRPr="005034DD" w:rsidRDefault="00B27A27">
      <w:pPr>
        <w:pStyle w:val="ConsPlusNormal0"/>
        <w:jc w:val="both"/>
        <w:rPr>
          <w:color w:val="000000" w:themeColor="text1"/>
        </w:rPr>
      </w:pPr>
      <w:r w:rsidRPr="005034DD">
        <w:rPr>
          <w:color w:val="000000" w:themeColor="text1"/>
        </w:rPr>
        <w:t xml:space="preserve">(п. 7(1) </w:t>
      </w:r>
      <w:proofErr w:type="gramStart"/>
      <w:r w:rsidRPr="005034DD">
        <w:rPr>
          <w:color w:val="000000" w:themeColor="text1"/>
        </w:rPr>
        <w:t>введен</w:t>
      </w:r>
      <w:proofErr w:type="gramEnd"/>
      <w:r w:rsidRPr="005034DD">
        <w:rPr>
          <w:color w:val="000000" w:themeColor="text1"/>
        </w:rPr>
        <w:t xml:space="preserve"> </w:t>
      </w:r>
      <w:hyperlink r:id="rId32" w:tooltip="Постановление Правительства РФ от 18.03.2026 N 283 &quot;О внесении изменений в некоторые акты Правительства Российской Федерации&quot; {КонсультантПлюс}">
        <w:r w:rsidRPr="005034DD">
          <w:rPr>
            <w:color w:val="000000" w:themeColor="text1"/>
          </w:rPr>
          <w:t>Постановлением</w:t>
        </w:r>
      </w:hyperlink>
      <w:r w:rsidRPr="005034DD">
        <w:rPr>
          <w:color w:val="000000" w:themeColor="text1"/>
        </w:rPr>
        <w:t xml:space="preserve"> Правительства РФ от 18.03.2026 N 283)</w:t>
      </w:r>
    </w:p>
    <w:p w:rsidR="00C5216E" w:rsidRPr="005034DD" w:rsidRDefault="00B27A2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034DD">
        <w:rPr>
          <w:color w:val="000000" w:themeColor="text1"/>
        </w:rPr>
        <w:t>8. Содействующая организация (Фонд) в течение 5 дней со дня получения от сотрудника содействующей организации (участника специального подразделения) заявления о выдаче удостоверения направля</w:t>
      </w:r>
      <w:r w:rsidRPr="005034DD">
        <w:rPr>
          <w:color w:val="000000" w:themeColor="text1"/>
        </w:rPr>
        <w:t xml:space="preserve">ет заявление и документы, предусмотренные </w:t>
      </w:r>
      <w:hyperlink w:anchor="P68" w:tooltip="7. Вместе с заявлением о выдаче удостоверения представляются 2 фотографии сотрудника содействующей организации размером 3 x 4 сантиметра (с правым углом, на матовой бумаге), копия паспорта сотрудника содействующей организации (при наличии) или копия другого до">
        <w:r w:rsidRPr="005034DD">
          <w:rPr>
            <w:color w:val="000000" w:themeColor="text1"/>
          </w:rPr>
          <w:t>пунктами 7</w:t>
        </w:r>
      </w:hyperlink>
      <w:r w:rsidRPr="005034DD">
        <w:rPr>
          <w:color w:val="000000" w:themeColor="text1"/>
        </w:rPr>
        <w:t xml:space="preserve"> или </w:t>
      </w:r>
      <w:hyperlink w:anchor="P70" w:tooltip="7(1). Вместе с заявлением о выдаче удостоверения представляются 2 фотографии участника специального подразделения размером 3 x 4 сантиметра (с правым углом, на матовой бумаге), копия паспорта участника специального подразделения (при наличии) или копия другого">
        <w:r w:rsidRPr="005034DD">
          <w:rPr>
            <w:color w:val="000000" w:themeColor="text1"/>
          </w:rPr>
          <w:t>7(1)</w:t>
        </w:r>
      </w:hyperlink>
      <w:r w:rsidRPr="005034DD">
        <w:rPr>
          <w:color w:val="000000" w:themeColor="text1"/>
        </w:rPr>
        <w:t xml:space="preserve"> настоящих Правил, для рассмотрения в комиссию.</w:t>
      </w:r>
    </w:p>
    <w:p w:rsidR="00C5216E" w:rsidRPr="005034DD" w:rsidRDefault="00B27A27">
      <w:pPr>
        <w:pStyle w:val="ConsPlusNormal0"/>
        <w:jc w:val="both"/>
        <w:rPr>
          <w:color w:val="000000" w:themeColor="text1"/>
        </w:rPr>
      </w:pPr>
      <w:r w:rsidRPr="005034DD">
        <w:rPr>
          <w:color w:val="000000" w:themeColor="text1"/>
        </w:rPr>
        <w:t>(</w:t>
      </w:r>
      <w:proofErr w:type="gramStart"/>
      <w:r w:rsidRPr="005034DD">
        <w:rPr>
          <w:color w:val="000000" w:themeColor="text1"/>
        </w:rPr>
        <w:t>в</w:t>
      </w:r>
      <w:proofErr w:type="gramEnd"/>
      <w:r w:rsidRPr="005034DD">
        <w:rPr>
          <w:color w:val="000000" w:themeColor="text1"/>
        </w:rPr>
        <w:t xml:space="preserve"> ред. Постановлений Правительства РФ от 28.08.2024 </w:t>
      </w:r>
      <w:hyperlink r:id="rId33" w:tooltip="Постановление Правительства РФ от 28.08.2024 N 1157 &quot;О внесении изменений в постановление Правительства Российской Федерации от 1 августа 2023 г. N 1242&quot; {КонсультантПлюс}">
        <w:r w:rsidRPr="005034DD">
          <w:rPr>
            <w:color w:val="000000" w:themeColor="text1"/>
          </w:rPr>
          <w:t>N 1157</w:t>
        </w:r>
      </w:hyperlink>
      <w:r w:rsidRPr="005034DD">
        <w:rPr>
          <w:color w:val="000000" w:themeColor="text1"/>
        </w:rPr>
        <w:t xml:space="preserve">, от 18.03.2026 </w:t>
      </w:r>
      <w:hyperlink r:id="rId34" w:tooltip="Постановление Правительства РФ от 18.03.2026 N 283 &quot;О внесении изменений в некоторые акты Правительства Российской Федерации&quot; {КонсультантПлюс}">
        <w:r w:rsidRPr="005034DD">
          <w:rPr>
            <w:color w:val="000000" w:themeColor="text1"/>
          </w:rPr>
          <w:t>N 283</w:t>
        </w:r>
      </w:hyperlink>
      <w:r w:rsidRPr="005034DD">
        <w:rPr>
          <w:color w:val="000000" w:themeColor="text1"/>
        </w:rPr>
        <w:t>)</w:t>
      </w:r>
    </w:p>
    <w:p w:rsidR="00C5216E" w:rsidRPr="005034DD" w:rsidRDefault="00B27A2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034DD">
        <w:rPr>
          <w:color w:val="000000" w:themeColor="text1"/>
        </w:rPr>
        <w:t>9. Заявление о выдаче удостоверения подлежит рассмотрению комиссией в течение 30 дней со дня его поступления.</w:t>
      </w:r>
    </w:p>
    <w:p w:rsidR="00C5216E" w:rsidRPr="005034DD" w:rsidRDefault="00B27A27">
      <w:pPr>
        <w:pStyle w:val="ConsPlusNormal0"/>
        <w:spacing w:before="240"/>
        <w:ind w:firstLine="540"/>
        <w:jc w:val="both"/>
        <w:rPr>
          <w:color w:val="000000" w:themeColor="text1"/>
        </w:rPr>
      </w:pPr>
      <w:proofErr w:type="gramStart"/>
      <w:r w:rsidRPr="005034DD">
        <w:rPr>
          <w:color w:val="000000" w:themeColor="text1"/>
        </w:rPr>
        <w:t>Срок рассмотрения заявления о выдаче удостоверения может быть продлен</w:t>
      </w:r>
      <w:r w:rsidRPr="005034DD">
        <w:rPr>
          <w:color w:val="000000" w:themeColor="text1"/>
        </w:rPr>
        <w:t xml:space="preserve">, но не более чем на 60 дней, в целях дополнительной проверки сведений, указанных в заявлении и документах, предусмотренных </w:t>
      </w:r>
      <w:hyperlink w:anchor="P68" w:tooltip="7. Вместе с заявлением о выдаче удостоверения представляются 2 фотографии сотрудника содействующей организации размером 3 x 4 сантиметра (с правым углом, на матовой бумаге), копия паспорта сотрудника содействующей организации (при наличии) или копия другого до">
        <w:r w:rsidRPr="005034DD">
          <w:rPr>
            <w:color w:val="000000" w:themeColor="text1"/>
          </w:rPr>
          <w:t>пунктами 7</w:t>
        </w:r>
      </w:hyperlink>
      <w:r w:rsidRPr="005034DD">
        <w:rPr>
          <w:color w:val="000000" w:themeColor="text1"/>
        </w:rPr>
        <w:t xml:space="preserve"> или </w:t>
      </w:r>
      <w:hyperlink w:anchor="P70" w:tooltip="7(1). Вместе с заявлением о выдаче удостоверения представляются 2 фотографии участника специального подразделения размером 3 x 4 сантиметра (с правым углом, на матовой бумаге), копия паспорта участника специального подразделения (при наличии) или копия другого">
        <w:r w:rsidRPr="005034DD">
          <w:rPr>
            <w:color w:val="000000" w:themeColor="text1"/>
          </w:rPr>
          <w:t>7(1)</w:t>
        </w:r>
      </w:hyperlink>
      <w:r w:rsidRPr="005034DD">
        <w:rPr>
          <w:color w:val="000000" w:themeColor="text1"/>
        </w:rPr>
        <w:t xml:space="preserve"> настоящих Правил, с обязательным уведомл</w:t>
      </w:r>
      <w:r w:rsidRPr="005034DD">
        <w:rPr>
          <w:color w:val="000000" w:themeColor="text1"/>
        </w:rPr>
        <w:t xml:space="preserve">ением об этом </w:t>
      </w:r>
      <w:r w:rsidRPr="005034DD">
        <w:rPr>
          <w:color w:val="000000" w:themeColor="text1"/>
        </w:rPr>
        <w:lastRenderedPageBreak/>
        <w:t>сотрудника содействующей организации через содействующую организацию (Фонд), участника специального подразделения - через Фонд.</w:t>
      </w:r>
      <w:proofErr w:type="gramEnd"/>
    </w:p>
    <w:p w:rsidR="00C5216E" w:rsidRPr="005034DD" w:rsidRDefault="00B27A27">
      <w:pPr>
        <w:pStyle w:val="ConsPlusNormal0"/>
        <w:jc w:val="both"/>
        <w:rPr>
          <w:color w:val="000000" w:themeColor="text1"/>
        </w:rPr>
      </w:pPr>
      <w:r w:rsidRPr="005034DD">
        <w:rPr>
          <w:color w:val="000000" w:themeColor="text1"/>
        </w:rPr>
        <w:t>(</w:t>
      </w:r>
      <w:proofErr w:type="gramStart"/>
      <w:r w:rsidRPr="005034DD">
        <w:rPr>
          <w:color w:val="000000" w:themeColor="text1"/>
        </w:rPr>
        <w:t>а</w:t>
      </w:r>
      <w:proofErr w:type="gramEnd"/>
      <w:r w:rsidRPr="005034DD">
        <w:rPr>
          <w:color w:val="000000" w:themeColor="text1"/>
        </w:rPr>
        <w:t xml:space="preserve">бзац введен </w:t>
      </w:r>
      <w:hyperlink r:id="rId35" w:tooltip="Постановление Правительства РФ от 28.08.2024 N 1157 &quot;О внесении изменений в постановление Правительства Российской Федерации от 1 августа 2023 г. N 1242&quot; {КонсультантПлюс}">
        <w:r w:rsidRPr="005034DD">
          <w:rPr>
            <w:color w:val="000000" w:themeColor="text1"/>
          </w:rPr>
          <w:t>Постановлением</w:t>
        </w:r>
      </w:hyperlink>
      <w:r w:rsidRPr="005034DD">
        <w:rPr>
          <w:color w:val="000000" w:themeColor="text1"/>
        </w:rPr>
        <w:t xml:space="preserve"> Правительства РФ от 28.08.2024 N 115</w:t>
      </w:r>
      <w:r w:rsidRPr="005034DD">
        <w:rPr>
          <w:color w:val="000000" w:themeColor="text1"/>
        </w:rPr>
        <w:t xml:space="preserve">7; в ред. </w:t>
      </w:r>
      <w:hyperlink r:id="rId36" w:tooltip="Постановление Правительства РФ от 18.03.2026 N 283 &quot;О внесении изменений в некоторые акты Правительства Российской Федерации&quot; {КонсультантПлюс}">
        <w:r w:rsidRPr="005034DD">
          <w:rPr>
            <w:color w:val="000000" w:themeColor="text1"/>
          </w:rPr>
          <w:t>Постановления</w:t>
        </w:r>
      </w:hyperlink>
      <w:r w:rsidRPr="005034DD">
        <w:rPr>
          <w:color w:val="000000" w:themeColor="text1"/>
        </w:rPr>
        <w:t xml:space="preserve"> Правительства РФ от 18.03.2026 N 283)</w:t>
      </w:r>
    </w:p>
    <w:p w:rsidR="00C5216E" w:rsidRPr="005034DD" w:rsidRDefault="00B27A2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034DD">
        <w:rPr>
          <w:color w:val="000000" w:themeColor="text1"/>
        </w:rPr>
        <w:t>10. По результатам рассмотрения заявления о выдаче удостоверения комиссией принимается решение о выдаче или об отказе в выдаче удостоверения, которое фиксируется в протоколе</w:t>
      </w:r>
      <w:r w:rsidRPr="005034DD">
        <w:rPr>
          <w:color w:val="000000" w:themeColor="text1"/>
        </w:rPr>
        <w:t xml:space="preserve"> заседания комиссии.</w:t>
      </w:r>
    </w:p>
    <w:p w:rsidR="00C5216E" w:rsidRPr="005034DD" w:rsidRDefault="00B27A2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034DD">
        <w:rPr>
          <w:color w:val="000000" w:themeColor="text1"/>
        </w:rPr>
        <w:t xml:space="preserve">11. </w:t>
      </w:r>
      <w:proofErr w:type="gramStart"/>
      <w:r w:rsidRPr="005034DD">
        <w:rPr>
          <w:color w:val="000000" w:themeColor="text1"/>
        </w:rPr>
        <w:t>В случае принятия решения об отказе в выдаче удостоверения комиссия в течение 5 дней со дня принятия такого решения направляет в адрес содействующей организации, представившей заявление о выдаче удостоверения (в адрес Фонда), уведо</w:t>
      </w:r>
      <w:r w:rsidRPr="005034DD">
        <w:rPr>
          <w:color w:val="000000" w:themeColor="text1"/>
        </w:rPr>
        <w:t>мление об этом и выписку из протокола заседания комиссии, а также документы, поступившие вместе с указанным заявлением, для доведения до сведения сотрудника содействующей организации (участника специального подразделения).</w:t>
      </w:r>
      <w:proofErr w:type="gramEnd"/>
    </w:p>
    <w:p w:rsidR="00C5216E" w:rsidRPr="005034DD" w:rsidRDefault="00B27A27">
      <w:pPr>
        <w:pStyle w:val="ConsPlusNormal0"/>
        <w:jc w:val="both"/>
        <w:rPr>
          <w:color w:val="000000" w:themeColor="text1"/>
        </w:rPr>
      </w:pPr>
      <w:r w:rsidRPr="005034DD">
        <w:rPr>
          <w:color w:val="000000" w:themeColor="text1"/>
        </w:rPr>
        <w:t>(</w:t>
      </w:r>
      <w:proofErr w:type="gramStart"/>
      <w:r w:rsidRPr="005034DD">
        <w:rPr>
          <w:color w:val="000000" w:themeColor="text1"/>
        </w:rPr>
        <w:t>в</w:t>
      </w:r>
      <w:proofErr w:type="gramEnd"/>
      <w:r w:rsidRPr="005034DD">
        <w:rPr>
          <w:color w:val="000000" w:themeColor="text1"/>
        </w:rPr>
        <w:t xml:space="preserve"> ред. Постановлений Правительст</w:t>
      </w:r>
      <w:r w:rsidRPr="005034DD">
        <w:rPr>
          <w:color w:val="000000" w:themeColor="text1"/>
        </w:rPr>
        <w:t xml:space="preserve">ва РФ от 28.08.2024 </w:t>
      </w:r>
      <w:hyperlink r:id="rId37" w:tooltip="Постановление Правительства РФ от 28.08.2024 N 1157 &quot;О внесении изменений в постановление Правительства Российской Федерации от 1 августа 2023 г. N 1242&quot; {КонсультантПлюс}">
        <w:r w:rsidRPr="005034DD">
          <w:rPr>
            <w:color w:val="000000" w:themeColor="text1"/>
          </w:rPr>
          <w:t>N 1157</w:t>
        </w:r>
      </w:hyperlink>
      <w:r w:rsidRPr="005034DD">
        <w:rPr>
          <w:color w:val="000000" w:themeColor="text1"/>
        </w:rPr>
        <w:t xml:space="preserve">, от 18.03.2026 </w:t>
      </w:r>
      <w:hyperlink r:id="rId38" w:tooltip="Постановление Правительства РФ от 18.03.2026 N 283 &quot;О внесении изменений в некоторые акты Правительства Российской Федерации&quot; {КонсультантПлюс}">
        <w:r w:rsidRPr="005034DD">
          <w:rPr>
            <w:color w:val="000000" w:themeColor="text1"/>
          </w:rPr>
          <w:t>N 283</w:t>
        </w:r>
      </w:hyperlink>
      <w:r w:rsidRPr="005034DD">
        <w:rPr>
          <w:color w:val="000000" w:themeColor="text1"/>
        </w:rPr>
        <w:t>)</w:t>
      </w:r>
    </w:p>
    <w:p w:rsidR="00C5216E" w:rsidRPr="005034DD" w:rsidRDefault="00B27A2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034DD">
        <w:rPr>
          <w:color w:val="000000" w:themeColor="text1"/>
        </w:rPr>
        <w:t>Основаниями для отказа в выдаче удостоверения является отсутствие у сотрудника содействующей организации (участника специального подразделения) права на получение удостоверения или представление сотрудником содействующей организац</w:t>
      </w:r>
      <w:r w:rsidRPr="005034DD">
        <w:rPr>
          <w:color w:val="000000" w:themeColor="text1"/>
        </w:rPr>
        <w:t>ии (участником специального подразделения) недостоверных (неполных) сведений.</w:t>
      </w:r>
    </w:p>
    <w:p w:rsidR="00C5216E" w:rsidRPr="005034DD" w:rsidRDefault="00B27A27">
      <w:pPr>
        <w:pStyle w:val="ConsPlusNormal0"/>
        <w:jc w:val="both"/>
        <w:rPr>
          <w:color w:val="000000" w:themeColor="text1"/>
        </w:rPr>
      </w:pPr>
      <w:r w:rsidRPr="005034DD">
        <w:rPr>
          <w:color w:val="000000" w:themeColor="text1"/>
        </w:rPr>
        <w:t xml:space="preserve">(в ред. </w:t>
      </w:r>
      <w:hyperlink r:id="rId39" w:tooltip="Постановление Правительства РФ от 18.03.2026 N 283 &quot;О внесении изменений в некоторые акты Правительства Российской Федерации&quot; {КонсультантПлюс}">
        <w:r w:rsidRPr="005034DD">
          <w:rPr>
            <w:color w:val="000000" w:themeColor="text1"/>
          </w:rPr>
          <w:t>Постановления</w:t>
        </w:r>
      </w:hyperlink>
      <w:r w:rsidRPr="005034DD">
        <w:rPr>
          <w:color w:val="000000" w:themeColor="text1"/>
        </w:rPr>
        <w:t xml:space="preserve"> Правительства РФ от 18.03.2026 N 283)</w:t>
      </w:r>
    </w:p>
    <w:p w:rsidR="00C5216E" w:rsidRPr="005034DD" w:rsidRDefault="00B27A2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034DD">
        <w:rPr>
          <w:color w:val="000000" w:themeColor="text1"/>
        </w:rPr>
        <w:t>12. В случае принятия комиссией решения о выдаче удостоверения в течение 5 дней со дня принятия т</w:t>
      </w:r>
      <w:r w:rsidRPr="005034DD">
        <w:rPr>
          <w:color w:val="000000" w:themeColor="text1"/>
        </w:rPr>
        <w:t>акого решения оформляется удостоверение.</w:t>
      </w:r>
    </w:p>
    <w:p w:rsidR="00C5216E" w:rsidRPr="005034DD" w:rsidRDefault="00B27A2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034DD">
        <w:rPr>
          <w:color w:val="000000" w:themeColor="text1"/>
        </w:rPr>
        <w:t>13. Оформленное удостоверение направляется в содействующую организацию (Фонд) либо выдается на руки представителю содействующей организации (Фонда) по доверенности.</w:t>
      </w:r>
    </w:p>
    <w:p w:rsidR="00C5216E" w:rsidRPr="005034DD" w:rsidRDefault="00B27A27">
      <w:pPr>
        <w:pStyle w:val="ConsPlusNormal0"/>
        <w:jc w:val="both"/>
        <w:rPr>
          <w:color w:val="000000" w:themeColor="text1"/>
        </w:rPr>
      </w:pPr>
      <w:r w:rsidRPr="005034DD">
        <w:rPr>
          <w:color w:val="000000" w:themeColor="text1"/>
        </w:rPr>
        <w:t>(</w:t>
      </w:r>
      <w:proofErr w:type="gramStart"/>
      <w:r w:rsidRPr="005034DD">
        <w:rPr>
          <w:color w:val="000000" w:themeColor="text1"/>
        </w:rPr>
        <w:t>в</w:t>
      </w:r>
      <w:proofErr w:type="gramEnd"/>
      <w:r w:rsidRPr="005034DD">
        <w:rPr>
          <w:color w:val="000000" w:themeColor="text1"/>
        </w:rPr>
        <w:t xml:space="preserve"> ред. </w:t>
      </w:r>
      <w:hyperlink r:id="rId40" w:tooltip="Постановление Правительства РФ от 28.08.2024 N 1157 &quot;О внесении изменений в постановление Правительства Российской Федерации от 1 августа 2023 г. N 1242&quot; {КонсультантПлюс}">
        <w:r w:rsidRPr="005034DD">
          <w:rPr>
            <w:color w:val="000000" w:themeColor="text1"/>
          </w:rPr>
          <w:t>Постановления</w:t>
        </w:r>
      </w:hyperlink>
      <w:r w:rsidRPr="005034DD">
        <w:rPr>
          <w:color w:val="000000" w:themeColor="text1"/>
        </w:rPr>
        <w:t xml:space="preserve"> Правительства РФ от 28.08.2024 N 1157)</w:t>
      </w:r>
    </w:p>
    <w:p w:rsidR="00C5216E" w:rsidRPr="005034DD" w:rsidRDefault="00B27A2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034DD">
        <w:rPr>
          <w:color w:val="000000" w:themeColor="text1"/>
        </w:rPr>
        <w:t>14. Содействующая организация или Фонд выдает поступившее из Министерства обороны Российской Федерации удостоверение сотруднику содействующей организации или участнику специального подразделения (</w:t>
      </w:r>
      <w:r w:rsidRPr="005034DD">
        <w:rPr>
          <w:color w:val="000000" w:themeColor="text1"/>
        </w:rPr>
        <w:t>иному лицу по доверенности, оформленной в соответствии с законодательством Российской Федерации) под роспись.</w:t>
      </w:r>
    </w:p>
    <w:p w:rsidR="00C5216E" w:rsidRPr="005034DD" w:rsidRDefault="00B27A27">
      <w:pPr>
        <w:pStyle w:val="ConsPlusNormal0"/>
        <w:jc w:val="both"/>
        <w:rPr>
          <w:color w:val="000000" w:themeColor="text1"/>
        </w:rPr>
      </w:pPr>
      <w:r w:rsidRPr="005034DD">
        <w:rPr>
          <w:color w:val="000000" w:themeColor="text1"/>
        </w:rPr>
        <w:t>(</w:t>
      </w:r>
      <w:proofErr w:type="gramStart"/>
      <w:r w:rsidRPr="005034DD">
        <w:rPr>
          <w:color w:val="000000" w:themeColor="text1"/>
        </w:rPr>
        <w:t>в</w:t>
      </w:r>
      <w:proofErr w:type="gramEnd"/>
      <w:r w:rsidRPr="005034DD">
        <w:rPr>
          <w:color w:val="000000" w:themeColor="text1"/>
        </w:rPr>
        <w:t xml:space="preserve"> ред. Постановлений Правительства РФ от 28.08.2024 </w:t>
      </w:r>
      <w:hyperlink r:id="rId41" w:tooltip="Постановление Правительства РФ от 28.08.2024 N 1157 &quot;О внесении изменений в постановление Правительства Российской Федерации от 1 августа 2023 г. N 1242&quot; {КонсультантПлюс}">
        <w:r w:rsidRPr="005034DD">
          <w:rPr>
            <w:color w:val="000000" w:themeColor="text1"/>
          </w:rPr>
          <w:t>N 1157</w:t>
        </w:r>
      </w:hyperlink>
      <w:r w:rsidRPr="005034DD">
        <w:rPr>
          <w:color w:val="000000" w:themeColor="text1"/>
        </w:rPr>
        <w:t xml:space="preserve">, от 18.03.2026 </w:t>
      </w:r>
      <w:hyperlink r:id="rId42" w:tooltip="Постановление Правительства РФ от 18.03.2026 N 283 &quot;О внесении изменений в некоторые акты Правительства Российской Федерации&quot; {КонсультантПлюс}">
        <w:r w:rsidRPr="005034DD">
          <w:rPr>
            <w:color w:val="000000" w:themeColor="text1"/>
          </w:rPr>
          <w:t>N</w:t>
        </w:r>
        <w:r w:rsidRPr="005034DD">
          <w:rPr>
            <w:color w:val="000000" w:themeColor="text1"/>
          </w:rPr>
          <w:t xml:space="preserve"> 283</w:t>
        </w:r>
      </w:hyperlink>
      <w:r w:rsidRPr="005034DD">
        <w:rPr>
          <w:color w:val="000000" w:themeColor="text1"/>
        </w:rPr>
        <w:t>)</w:t>
      </w:r>
    </w:p>
    <w:p w:rsidR="00C5216E" w:rsidRPr="005034DD" w:rsidRDefault="00B27A2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034DD">
        <w:rPr>
          <w:color w:val="000000" w:themeColor="text1"/>
        </w:rPr>
        <w:t xml:space="preserve">15. Содействующая организация (Фонд) в течение 30 дней со дня выдачи удостоверения сотруднику содействующей организации (участнику специального подразделения) представляет </w:t>
      </w:r>
      <w:hyperlink w:anchor="P109" w:tooltip="ОТЧЕТ">
        <w:r w:rsidRPr="005034DD">
          <w:rPr>
            <w:color w:val="000000" w:themeColor="text1"/>
          </w:rPr>
          <w:t>отчет</w:t>
        </w:r>
      </w:hyperlink>
      <w:r w:rsidRPr="005034DD">
        <w:rPr>
          <w:color w:val="000000" w:themeColor="text1"/>
        </w:rPr>
        <w:t xml:space="preserve"> о выдаче удостоверений по форме со</w:t>
      </w:r>
      <w:r w:rsidRPr="005034DD">
        <w:rPr>
          <w:color w:val="000000" w:themeColor="text1"/>
        </w:rPr>
        <w:t>гласно приложению в комиссию.</w:t>
      </w:r>
    </w:p>
    <w:p w:rsidR="00C5216E" w:rsidRPr="005034DD" w:rsidRDefault="00B27A27">
      <w:pPr>
        <w:pStyle w:val="ConsPlusNormal0"/>
        <w:jc w:val="both"/>
        <w:rPr>
          <w:color w:val="000000" w:themeColor="text1"/>
        </w:rPr>
      </w:pPr>
      <w:r w:rsidRPr="005034DD">
        <w:rPr>
          <w:color w:val="000000" w:themeColor="text1"/>
        </w:rPr>
        <w:t>(</w:t>
      </w:r>
      <w:proofErr w:type="gramStart"/>
      <w:r w:rsidRPr="005034DD">
        <w:rPr>
          <w:color w:val="000000" w:themeColor="text1"/>
        </w:rPr>
        <w:t>в</w:t>
      </w:r>
      <w:proofErr w:type="gramEnd"/>
      <w:r w:rsidRPr="005034DD">
        <w:rPr>
          <w:color w:val="000000" w:themeColor="text1"/>
        </w:rPr>
        <w:t xml:space="preserve"> ред. Постановлений Правительства РФ от 28.08.2024 </w:t>
      </w:r>
      <w:hyperlink r:id="rId43" w:tooltip="Постановление Правительства РФ от 28.08.2024 N 1157 &quot;О внесении изменений в постановление Правительства Российской Федерации от 1 августа 2023 г. N 1242&quot; {КонсультантПлюс}">
        <w:r w:rsidRPr="005034DD">
          <w:rPr>
            <w:color w:val="000000" w:themeColor="text1"/>
          </w:rPr>
          <w:t>N 1157</w:t>
        </w:r>
      </w:hyperlink>
      <w:r w:rsidRPr="005034DD">
        <w:rPr>
          <w:color w:val="000000" w:themeColor="text1"/>
        </w:rPr>
        <w:t xml:space="preserve">, от 18.03.2026 </w:t>
      </w:r>
      <w:hyperlink r:id="rId44" w:tooltip="Постановление Правительства РФ от 18.03.2026 N 283 &quot;О внесении изменений в некоторые акты Правительства Российской Федерации&quot; {КонсультантПлюс}">
        <w:r w:rsidRPr="005034DD">
          <w:rPr>
            <w:color w:val="000000" w:themeColor="text1"/>
          </w:rPr>
          <w:t>N 283</w:t>
        </w:r>
      </w:hyperlink>
      <w:r w:rsidRPr="005034DD">
        <w:rPr>
          <w:color w:val="000000" w:themeColor="text1"/>
        </w:rPr>
        <w:t>)</w:t>
      </w:r>
    </w:p>
    <w:p w:rsidR="00C5216E" w:rsidRPr="005034DD" w:rsidRDefault="00B27A2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034DD">
        <w:rPr>
          <w:color w:val="000000" w:themeColor="text1"/>
        </w:rPr>
        <w:t>16. В случае если удостоверение пришло в негодность или утрачено, по заявл</w:t>
      </w:r>
      <w:r w:rsidRPr="005034DD">
        <w:rPr>
          <w:color w:val="000000" w:themeColor="text1"/>
        </w:rPr>
        <w:t>ению сотрудника содействующей организации или участника специального подразделения о выдаче дубликата удостоверения, направляемому через содействующую организацию (ее правопреемника) или через Фонд, комиссия выдает дубликат удостоверения.</w:t>
      </w:r>
    </w:p>
    <w:p w:rsidR="00C5216E" w:rsidRPr="005034DD" w:rsidRDefault="00B27A27">
      <w:pPr>
        <w:pStyle w:val="ConsPlusNormal0"/>
        <w:jc w:val="both"/>
        <w:rPr>
          <w:color w:val="000000" w:themeColor="text1"/>
        </w:rPr>
      </w:pPr>
      <w:r w:rsidRPr="005034DD">
        <w:rPr>
          <w:color w:val="000000" w:themeColor="text1"/>
        </w:rPr>
        <w:t>(</w:t>
      </w:r>
      <w:proofErr w:type="gramStart"/>
      <w:r w:rsidRPr="005034DD">
        <w:rPr>
          <w:color w:val="000000" w:themeColor="text1"/>
        </w:rPr>
        <w:t>в</w:t>
      </w:r>
      <w:proofErr w:type="gramEnd"/>
      <w:r w:rsidRPr="005034DD">
        <w:rPr>
          <w:color w:val="000000" w:themeColor="text1"/>
        </w:rPr>
        <w:t xml:space="preserve"> ред. </w:t>
      </w:r>
      <w:hyperlink r:id="rId45" w:tooltip="Постановление Правительства РФ от 18.03.2026 N 283 &quot;О внесении изменений в некоторые акты Правительства Российской Федерации&quot; {КонсультантПлюс}">
        <w:r w:rsidRPr="005034DD">
          <w:rPr>
            <w:color w:val="000000" w:themeColor="text1"/>
          </w:rPr>
          <w:t>Постановления</w:t>
        </w:r>
      </w:hyperlink>
      <w:r w:rsidRPr="005034DD">
        <w:rPr>
          <w:color w:val="000000" w:themeColor="text1"/>
        </w:rPr>
        <w:t xml:space="preserve"> Правительства РФ от 18.03.2026 N 283)</w:t>
      </w:r>
    </w:p>
    <w:p w:rsidR="00C5216E" w:rsidRPr="005034DD" w:rsidRDefault="00B27A2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034DD">
        <w:rPr>
          <w:color w:val="000000" w:themeColor="text1"/>
        </w:rPr>
        <w:t xml:space="preserve">Удостоверение, пришедшее в негодность, прилагается к заявлению о выдаче дубликата </w:t>
      </w:r>
      <w:r w:rsidRPr="005034DD">
        <w:rPr>
          <w:color w:val="000000" w:themeColor="text1"/>
        </w:rPr>
        <w:lastRenderedPageBreak/>
        <w:t>удостоверения.</w:t>
      </w:r>
    </w:p>
    <w:p w:rsidR="00C5216E" w:rsidRPr="005034DD" w:rsidRDefault="00B27A2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034DD">
        <w:rPr>
          <w:color w:val="000000" w:themeColor="text1"/>
        </w:rPr>
        <w:t>17. В случае необходимости замены удостоверения в связи с изменением фамилии, имени, отчества к</w:t>
      </w:r>
      <w:r w:rsidRPr="005034DD">
        <w:rPr>
          <w:color w:val="000000" w:themeColor="text1"/>
        </w:rPr>
        <w:t xml:space="preserve"> заявлению о выдаче дубликата удостоверения прилагаются документы, подтверждающие государственную регистрацию перемены имени.</w:t>
      </w:r>
    </w:p>
    <w:p w:rsidR="00C5216E" w:rsidRPr="005034DD" w:rsidRDefault="00B27A27">
      <w:pPr>
        <w:pStyle w:val="ConsPlusNonformat0"/>
        <w:spacing w:before="200"/>
        <w:jc w:val="both"/>
        <w:rPr>
          <w:color w:val="000000" w:themeColor="text1"/>
        </w:rPr>
      </w:pPr>
      <w:r w:rsidRPr="005034DD">
        <w:rPr>
          <w:color w:val="000000" w:themeColor="text1"/>
        </w:rPr>
        <w:t xml:space="preserve">    18.  В  дубликате  удостоверения делается запись "Дубликат выдан взамен</w:t>
      </w:r>
    </w:p>
    <w:p w:rsidR="00C5216E" w:rsidRPr="005034DD" w:rsidRDefault="00B27A27">
      <w:pPr>
        <w:pStyle w:val="ConsPlusNonformat0"/>
        <w:jc w:val="both"/>
        <w:rPr>
          <w:color w:val="000000" w:themeColor="text1"/>
        </w:rPr>
      </w:pPr>
      <w:r w:rsidRPr="005034DD">
        <w:rPr>
          <w:color w:val="000000" w:themeColor="text1"/>
        </w:rPr>
        <w:t>удостоверения серии         N             ".</w:t>
      </w:r>
    </w:p>
    <w:p w:rsidR="00C5216E" w:rsidRPr="005034DD" w:rsidRDefault="00C5216E">
      <w:pPr>
        <w:pStyle w:val="ConsPlusNormal0"/>
        <w:jc w:val="both"/>
        <w:rPr>
          <w:color w:val="000000" w:themeColor="text1"/>
        </w:rPr>
      </w:pPr>
    </w:p>
    <w:p w:rsidR="00C5216E" w:rsidRPr="005034DD" w:rsidRDefault="00C5216E">
      <w:pPr>
        <w:pStyle w:val="ConsPlusNormal0"/>
        <w:jc w:val="both"/>
        <w:rPr>
          <w:color w:val="000000" w:themeColor="text1"/>
        </w:rPr>
      </w:pPr>
    </w:p>
    <w:p w:rsidR="00C5216E" w:rsidRPr="005034DD" w:rsidRDefault="00C5216E">
      <w:pPr>
        <w:pStyle w:val="ConsPlusNormal0"/>
        <w:jc w:val="both"/>
        <w:rPr>
          <w:color w:val="000000" w:themeColor="text1"/>
        </w:rPr>
      </w:pPr>
    </w:p>
    <w:p w:rsidR="00C5216E" w:rsidRPr="005034DD" w:rsidRDefault="00C5216E">
      <w:pPr>
        <w:pStyle w:val="ConsPlusNormal0"/>
        <w:jc w:val="both"/>
        <w:rPr>
          <w:color w:val="000000" w:themeColor="text1"/>
        </w:rPr>
      </w:pPr>
    </w:p>
    <w:p w:rsidR="00C5216E" w:rsidRPr="005034DD" w:rsidRDefault="00C5216E">
      <w:pPr>
        <w:pStyle w:val="ConsPlusNormal0"/>
        <w:jc w:val="both"/>
        <w:rPr>
          <w:color w:val="000000" w:themeColor="text1"/>
        </w:rPr>
      </w:pPr>
    </w:p>
    <w:p w:rsidR="00C5216E" w:rsidRPr="005034DD" w:rsidRDefault="00B27A27">
      <w:pPr>
        <w:pStyle w:val="ConsPlusNormal0"/>
        <w:jc w:val="right"/>
        <w:outlineLvl w:val="1"/>
        <w:rPr>
          <w:color w:val="000000" w:themeColor="text1"/>
        </w:rPr>
      </w:pPr>
      <w:r w:rsidRPr="005034DD">
        <w:rPr>
          <w:color w:val="000000" w:themeColor="text1"/>
        </w:rPr>
        <w:t>Приложение</w:t>
      </w:r>
    </w:p>
    <w:p w:rsidR="00C5216E" w:rsidRPr="005034DD" w:rsidRDefault="00B27A27">
      <w:pPr>
        <w:pStyle w:val="ConsPlusNormal0"/>
        <w:jc w:val="right"/>
        <w:rPr>
          <w:color w:val="000000" w:themeColor="text1"/>
        </w:rPr>
      </w:pPr>
      <w:r w:rsidRPr="005034DD">
        <w:rPr>
          <w:color w:val="000000" w:themeColor="text1"/>
        </w:rPr>
        <w:t>к Правилам выдачи удостоверения</w:t>
      </w:r>
    </w:p>
    <w:p w:rsidR="00C5216E" w:rsidRPr="005034DD" w:rsidRDefault="00B27A27">
      <w:pPr>
        <w:pStyle w:val="ConsPlusNormal0"/>
        <w:jc w:val="right"/>
        <w:rPr>
          <w:color w:val="000000" w:themeColor="text1"/>
        </w:rPr>
      </w:pPr>
      <w:r w:rsidRPr="005034DD">
        <w:rPr>
          <w:color w:val="000000" w:themeColor="text1"/>
        </w:rPr>
        <w:t>ветерана боевых действий единого</w:t>
      </w:r>
    </w:p>
    <w:p w:rsidR="00C5216E" w:rsidRPr="005034DD" w:rsidRDefault="00B27A27">
      <w:pPr>
        <w:pStyle w:val="ConsPlusNormal0"/>
        <w:jc w:val="right"/>
        <w:rPr>
          <w:color w:val="000000" w:themeColor="text1"/>
        </w:rPr>
      </w:pPr>
      <w:r w:rsidRPr="005034DD">
        <w:rPr>
          <w:color w:val="000000" w:themeColor="text1"/>
        </w:rPr>
        <w:t>образца отдельным категориям лиц</w:t>
      </w:r>
    </w:p>
    <w:p w:rsidR="00C5216E" w:rsidRPr="005034DD" w:rsidRDefault="00C5216E">
      <w:pPr>
        <w:pStyle w:val="ConsPlusNormal0"/>
        <w:spacing w:after="1"/>
        <w:rPr>
          <w:color w:val="000000" w:themeColor="text1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5034DD" w:rsidRPr="005034D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5216E" w:rsidRPr="005034DD" w:rsidRDefault="00C5216E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5216E" w:rsidRPr="005034DD" w:rsidRDefault="00C5216E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5216E" w:rsidRPr="005034DD" w:rsidRDefault="00B27A27">
            <w:pPr>
              <w:pStyle w:val="ConsPlusNormal0"/>
              <w:jc w:val="center"/>
              <w:rPr>
                <w:color w:val="000000" w:themeColor="text1"/>
              </w:rPr>
            </w:pPr>
            <w:r w:rsidRPr="005034DD">
              <w:rPr>
                <w:color w:val="000000" w:themeColor="text1"/>
              </w:rPr>
              <w:t>Список изменяющих документов</w:t>
            </w:r>
          </w:p>
          <w:p w:rsidR="00C5216E" w:rsidRPr="005034DD" w:rsidRDefault="00B27A27">
            <w:pPr>
              <w:pStyle w:val="ConsPlusNormal0"/>
              <w:jc w:val="center"/>
              <w:rPr>
                <w:color w:val="000000" w:themeColor="text1"/>
              </w:rPr>
            </w:pPr>
            <w:r w:rsidRPr="005034DD">
              <w:rPr>
                <w:color w:val="000000" w:themeColor="text1"/>
              </w:rPr>
              <w:t xml:space="preserve">(в ред. </w:t>
            </w:r>
            <w:hyperlink r:id="rId46" w:tooltip="Постановление Правительства РФ от 28.08.2024 N 1157 &quot;О внесении изменений в постановление Правительства Российской Федерации от 1 августа 2023 г. N 1242&quot; {КонсультантПлюс}">
              <w:r w:rsidRPr="005034DD">
                <w:rPr>
                  <w:color w:val="000000" w:themeColor="text1"/>
                </w:rPr>
                <w:t>Постановления</w:t>
              </w:r>
            </w:hyperlink>
            <w:r w:rsidRPr="005034DD">
              <w:rPr>
                <w:color w:val="000000" w:themeColor="text1"/>
              </w:rPr>
              <w:t xml:space="preserve"> Правительства РФ от 28.08.2024 N 1157)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5216E" w:rsidRPr="005034DD" w:rsidRDefault="00C5216E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C5216E" w:rsidRPr="005034DD" w:rsidRDefault="00C5216E">
      <w:pPr>
        <w:pStyle w:val="ConsPlusNormal0"/>
        <w:jc w:val="both"/>
        <w:rPr>
          <w:color w:val="000000" w:themeColor="text1"/>
        </w:rPr>
      </w:pPr>
    </w:p>
    <w:p w:rsidR="00C5216E" w:rsidRPr="005034DD" w:rsidRDefault="00B27A27">
      <w:pPr>
        <w:pStyle w:val="ConsPlusNormal0"/>
        <w:jc w:val="right"/>
        <w:rPr>
          <w:color w:val="000000" w:themeColor="text1"/>
        </w:rPr>
      </w:pPr>
      <w:r w:rsidRPr="005034DD">
        <w:rPr>
          <w:color w:val="000000" w:themeColor="text1"/>
        </w:rPr>
        <w:t>(форма)</w:t>
      </w:r>
    </w:p>
    <w:p w:rsidR="00C5216E" w:rsidRPr="005034DD" w:rsidRDefault="00C5216E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6"/>
        <w:gridCol w:w="8107"/>
        <w:gridCol w:w="454"/>
      </w:tblGrid>
      <w:tr w:rsidR="005034DD" w:rsidRPr="005034DD">
        <w:tc>
          <w:tcPr>
            <w:tcW w:w="90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5216E" w:rsidRPr="005034DD" w:rsidRDefault="00B27A27">
            <w:pPr>
              <w:pStyle w:val="ConsPlusNormal0"/>
              <w:jc w:val="center"/>
              <w:rPr>
                <w:color w:val="000000" w:themeColor="text1"/>
              </w:rPr>
            </w:pPr>
            <w:bookmarkStart w:id="5" w:name="P109"/>
            <w:bookmarkEnd w:id="5"/>
            <w:r w:rsidRPr="005034DD">
              <w:rPr>
                <w:color w:val="000000" w:themeColor="text1"/>
              </w:rPr>
              <w:t>ОТЧЕТ</w:t>
            </w:r>
          </w:p>
          <w:p w:rsidR="00C5216E" w:rsidRPr="005034DD" w:rsidRDefault="00B27A27">
            <w:pPr>
              <w:pStyle w:val="ConsPlusNormal0"/>
              <w:jc w:val="center"/>
              <w:rPr>
                <w:color w:val="000000" w:themeColor="text1"/>
              </w:rPr>
            </w:pPr>
            <w:r w:rsidRPr="005034DD">
              <w:rPr>
                <w:color w:val="000000" w:themeColor="text1"/>
              </w:rPr>
              <w:t>о выдаче удостоверений ветерана боевых действий</w:t>
            </w:r>
          </w:p>
        </w:tc>
      </w:tr>
      <w:tr w:rsidR="005034DD" w:rsidRPr="005034DD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6E" w:rsidRPr="005034DD" w:rsidRDefault="00B27A27">
            <w:pPr>
              <w:pStyle w:val="ConsPlusNormal0"/>
              <w:jc w:val="right"/>
              <w:rPr>
                <w:color w:val="000000" w:themeColor="text1"/>
              </w:rPr>
            </w:pPr>
            <w:r w:rsidRPr="005034DD">
              <w:rPr>
                <w:color w:val="000000" w:themeColor="text1"/>
              </w:rPr>
              <w:t>в</w:t>
            </w:r>
          </w:p>
        </w:tc>
        <w:tc>
          <w:tcPr>
            <w:tcW w:w="81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5216E" w:rsidRPr="005034DD" w:rsidRDefault="00C5216E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C5216E" w:rsidRPr="005034DD" w:rsidRDefault="00C5216E">
            <w:pPr>
              <w:pStyle w:val="ConsPlusNormal0"/>
              <w:rPr>
                <w:color w:val="000000" w:themeColor="text1"/>
              </w:rPr>
            </w:pPr>
          </w:p>
        </w:tc>
      </w:tr>
      <w:tr w:rsidR="005034DD" w:rsidRPr="005034DD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5216E" w:rsidRPr="005034DD" w:rsidRDefault="00C5216E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81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5216E" w:rsidRPr="005034DD" w:rsidRDefault="00B27A27">
            <w:pPr>
              <w:pStyle w:val="ConsPlusNormal0"/>
              <w:jc w:val="center"/>
              <w:rPr>
                <w:color w:val="000000" w:themeColor="text1"/>
              </w:rPr>
            </w:pPr>
            <w:r w:rsidRPr="005034DD">
              <w:rPr>
                <w:color w:val="000000" w:themeColor="text1"/>
              </w:rPr>
              <w:t>(наименование организации, выдавшей удостоверение ветерана боевых действий)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C5216E" w:rsidRPr="005034DD" w:rsidRDefault="00C5216E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C5216E" w:rsidRPr="005034DD" w:rsidRDefault="00C5216E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57"/>
        <w:gridCol w:w="1191"/>
        <w:gridCol w:w="1373"/>
        <w:gridCol w:w="1920"/>
        <w:gridCol w:w="907"/>
        <w:gridCol w:w="1915"/>
      </w:tblGrid>
      <w:tr w:rsidR="005034DD" w:rsidRPr="005034DD">
        <w:tc>
          <w:tcPr>
            <w:tcW w:w="1757" w:type="dxa"/>
          </w:tcPr>
          <w:p w:rsidR="00C5216E" w:rsidRPr="005034DD" w:rsidRDefault="00B27A27">
            <w:pPr>
              <w:pStyle w:val="ConsPlusNormal0"/>
              <w:jc w:val="center"/>
              <w:rPr>
                <w:color w:val="000000" w:themeColor="text1"/>
              </w:rPr>
            </w:pPr>
            <w:r w:rsidRPr="005034DD">
              <w:rPr>
                <w:color w:val="000000" w:themeColor="text1"/>
              </w:rPr>
              <w:t>Фамилия, имя, отчество (при наличии)</w:t>
            </w:r>
          </w:p>
        </w:tc>
        <w:tc>
          <w:tcPr>
            <w:tcW w:w="1191" w:type="dxa"/>
          </w:tcPr>
          <w:p w:rsidR="00C5216E" w:rsidRPr="005034DD" w:rsidRDefault="00B27A27">
            <w:pPr>
              <w:pStyle w:val="ConsPlusNormal0"/>
              <w:jc w:val="center"/>
              <w:rPr>
                <w:color w:val="000000" w:themeColor="text1"/>
              </w:rPr>
            </w:pPr>
            <w:r w:rsidRPr="005034DD">
              <w:rPr>
                <w:color w:val="000000" w:themeColor="text1"/>
              </w:rPr>
              <w:t>Дата рождения</w:t>
            </w:r>
          </w:p>
        </w:tc>
        <w:tc>
          <w:tcPr>
            <w:tcW w:w="1373" w:type="dxa"/>
          </w:tcPr>
          <w:p w:rsidR="00C5216E" w:rsidRPr="005034DD" w:rsidRDefault="00B27A27">
            <w:pPr>
              <w:pStyle w:val="ConsPlusNormal0"/>
              <w:jc w:val="center"/>
              <w:rPr>
                <w:color w:val="000000" w:themeColor="text1"/>
              </w:rPr>
            </w:pPr>
            <w:r w:rsidRPr="005034DD">
              <w:rPr>
                <w:color w:val="000000" w:themeColor="text1"/>
              </w:rPr>
              <w:t>Личный номер (при наличии)</w:t>
            </w:r>
          </w:p>
        </w:tc>
        <w:tc>
          <w:tcPr>
            <w:tcW w:w="1920" w:type="dxa"/>
          </w:tcPr>
          <w:p w:rsidR="00C5216E" w:rsidRPr="005034DD" w:rsidRDefault="00B27A27">
            <w:pPr>
              <w:pStyle w:val="ConsPlusNormal0"/>
              <w:jc w:val="center"/>
              <w:rPr>
                <w:color w:val="000000" w:themeColor="text1"/>
              </w:rPr>
            </w:pPr>
            <w:r w:rsidRPr="005034DD">
              <w:rPr>
                <w:color w:val="000000" w:themeColor="text1"/>
              </w:rPr>
              <w:t>Серия и номер удостоверения ветерана боевых действий</w:t>
            </w:r>
          </w:p>
        </w:tc>
        <w:tc>
          <w:tcPr>
            <w:tcW w:w="907" w:type="dxa"/>
          </w:tcPr>
          <w:p w:rsidR="00C5216E" w:rsidRPr="005034DD" w:rsidRDefault="00B27A27">
            <w:pPr>
              <w:pStyle w:val="ConsPlusNormal0"/>
              <w:jc w:val="center"/>
              <w:rPr>
                <w:color w:val="000000" w:themeColor="text1"/>
              </w:rPr>
            </w:pPr>
            <w:r w:rsidRPr="005034DD">
              <w:rPr>
                <w:color w:val="000000" w:themeColor="text1"/>
              </w:rPr>
              <w:t>Дата выдачи</w:t>
            </w:r>
          </w:p>
        </w:tc>
        <w:tc>
          <w:tcPr>
            <w:tcW w:w="1915" w:type="dxa"/>
          </w:tcPr>
          <w:p w:rsidR="00C5216E" w:rsidRPr="005034DD" w:rsidRDefault="00B27A27">
            <w:pPr>
              <w:pStyle w:val="ConsPlusNormal0"/>
              <w:jc w:val="center"/>
              <w:rPr>
                <w:color w:val="000000" w:themeColor="text1"/>
              </w:rPr>
            </w:pPr>
            <w:r w:rsidRPr="005034DD">
              <w:rPr>
                <w:color w:val="000000" w:themeColor="text1"/>
              </w:rPr>
              <w:t>Расписка в получении удостоверения ветерана боевых действий</w:t>
            </w:r>
          </w:p>
        </w:tc>
      </w:tr>
      <w:tr w:rsidR="005034DD" w:rsidRPr="005034DD">
        <w:tc>
          <w:tcPr>
            <w:tcW w:w="1757" w:type="dxa"/>
          </w:tcPr>
          <w:p w:rsidR="00C5216E" w:rsidRPr="005034DD" w:rsidRDefault="00C5216E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191" w:type="dxa"/>
          </w:tcPr>
          <w:p w:rsidR="00C5216E" w:rsidRPr="005034DD" w:rsidRDefault="00C5216E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373" w:type="dxa"/>
          </w:tcPr>
          <w:p w:rsidR="00C5216E" w:rsidRPr="005034DD" w:rsidRDefault="00C5216E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920" w:type="dxa"/>
          </w:tcPr>
          <w:p w:rsidR="00C5216E" w:rsidRPr="005034DD" w:rsidRDefault="00C5216E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907" w:type="dxa"/>
          </w:tcPr>
          <w:p w:rsidR="00C5216E" w:rsidRPr="005034DD" w:rsidRDefault="00C5216E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915" w:type="dxa"/>
          </w:tcPr>
          <w:p w:rsidR="00C5216E" w:rsidRPr="005034DD" w:rsidRDefault="00C5216E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C5216E" w:rsidRPr="005034DD" w:rsidRDefault="00C5216E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4705"/>
      </w:tblGrid>
      <w:tr w:rsidR="005034DD" w:rsidRPr="005034DD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6E" w:rsidRPr="005034DD" w:rsidRDefault="00B27A27">
            <w:pPr>
              <w:pStyle w:val="ConsPlusNormal0"/>
              <w:rPr>
                <w:color w:val="000000" w:themeColor="text1"/>
              </w:rPr>
            </w:pPr>
            <w:r w:rsidRPr="005034DD">
              <w:rPr>
                <w:color w:val="000000" w:themeColor="text1"/>
              </w:rPr>
              <w:t>Руководитель (командир, начальник)</w:t>
            </w:r>
          </w:p>
        </w:tc>
        <w:tc>
          <w:tcPr>
            <w:tcW w:w="47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5216E" w:rsidRPr="005034DD" w:rsidRDefault="00C5216E">
            <w:pPr>
              <w:pStyle w:val="ConsPlusNormal0"/>
              <w:rPr>
                <w:color w:val="000000" w:themeColor="text1"/>
              </w:rPr>
            </w:pPr>
          </w:p>
        </w:tc>
      </w:tr>
      <w:tr w:rsidR="005034DD" w:rsidRPr="005034DD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C5216E" w:rsidRPr="005034DD" w:rsidRDefault="00C5216E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47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5216E" w:rsidRPr="005034DD" w:rsidRDefault="00B27A27">
            <w:pPr>
              <w:pStyle w:val="ConsPlusNormal0"/>
              <w:jc w:val="center"/>
              <w:rPr>
                <w:color w:val="000000" w:themeColor="text1"/>
              </w:rPr>
            </w:pPr>
            <w:r w:rsidRPr="005034DD">
              <w:rPr>
                <w:color w:val="000000" w:themeColor="text1"/>
              </w:rPr>
              <w:t>(наименование организации, выдавшей удостоверение ветерана боевых действий)</w:t>
            </w:r>
          </w:p>
        </w:tc>
      </w:tr>
    </w:tbl>
    <w:p w:rsidR="00C5216E" w:rsidRPr="005034DD" w:rsidRDefault="00C5216E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15"/>
        <w:gridCol w:w="340"/>
        <w:gridCol w:w="1531"/>
        <w:gridCol w:w="341"/>
        <w:gridCol w:w="3345"/>
      </w:tblGrid>
      <w:tr w:rsidR="005034DD" w:rsidRPr="005034DD"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5216E" w:rsidRPr="005034DD" w:rsidRDefault="00C5216E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5216E" w:rsidRPr="005034DD" w:rsidRDefault="00C5216E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5216E" w:rsidRPr="005034DD" w:rsidRDefault="00C5216E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:rsidR="00C5216E" w:rsidRPr="005034DD" w:rsidRDefault="00C5216E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3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5216E" w:rsidRPr="005034DD" w:rsidRDefault="00C5216E">
            <w:pPr>
              <w:pStyle w:val="ConsPlusNormal0"/>
              <w:rPr>
                <w:color w:val="000000" w:themeColor="text1"/>
              </w:rPr>
            </w:pPr>
          </w:p>
        </w:tc>
      </w:tr>
      <w:tr w:rsidR="005034DD" w:rsidRPr="005034DD">
        <w:tblPrEx>
          <w:tblBorders>
            <w:insideH w:val="none" w:sz="0" w:space="0" w:color="auto"/>
          </w:tblBorders>
        </w:tblPrEx>
        <w:tc>
          <w:tcPr>
            <w:tcW w:w="3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5216E" w:rsidRPr="005034DD" w:rsidRDefault="00B27A27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5034DD">
              <w:rPr>
                <w:color w:val="000000" w:themeColor="text1"/>
              </w:rPr>
              <w:lastRenderedPageBreak/>
              <w:t>(воинское звание (при наличии)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5216E" w:rsidRPr="005034DD" w:rsidRDefault="00C5216E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5216E" w:rsidRPr="005034DD" w:rsidRDefault="00B27A27">
            <w:pPr>
              <w:pStyle w:val="ConsPlusNormal0"/>
              <w:jc w:val="center"/>
              <w:rPr>
                <w:color w:val="000000" w:themeColor="text1"/>
              </w:rPr>
            </w:pPr>
            <w:r w:rsidRPr="005034DD">
              <w:rPr>
                <w:color w:val="000000" w:themeColor="text1"/>
              </w:rPr>
              <w:t>(подпись)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:rsidR="00C5216E" w:rsidRPr="005034DD" w:rsidRDefault="00C5216E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5216E" w:rsidRPr="005034DD" w:rsidRDefault="00B27A27">
            <w:pPr>
              <w:pStyle w:val="ConsPlusNormal0"/>
              <w:jc w:val="center"/>
              <w:rPr>
                <w:color w:val="000000" w:themeColor="text1"/>
              </w:rPr>
            </w:pPr>
            <w:r w:rsidRPr="005034DD">
              <w:rPr>
                <w:color w:val="000000" w:themeColor="text1"/>
              </w:rPr>
              <w:t>(инициал имени, фамилия)</w:t>
            </w:r>
          </w:p>
        </w:tc>
      </w:tr>
      <w:tr w:rsidR="005034DD" w:rsidRPr="005034DD">
        <w:tblPrEx>
          <w:tblBorders>
            <w:insideH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5216E" w:rsidRPr="005034DD" w:rsidRDefault="00B27A27">
            <w:pPr>
              <w:pStyle w:val="ConsPlusNormal0"/>
              <w:rPr>
                <w:color w:val="000000" w:themeColor="text1"/>
              </w:rPr>
            </w:pPr>
            <w:r w:rsidRPr="005034DD">
              <w:rPr>
                <w:color w:val="000000" w:themeColor="text1"/>
              </w:rPr>
              <w:t>МП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5216E" w:rsidRPr="005034DD" w:rsidRDefault="00C5216E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C5216E" w:rsidRPr="005034DD" w:rsidRDefault="00C5216E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:rsidR="00C5216E" w:rsidRPr="005034DD" w:rsidRDefault="00C5216E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C5216E" w:rsidRPr="005034DD" w:rsidRDefault="00C5216E">
            <w:pPr>
              <w:pStyle w:val="ConsPlusNormal0"/>
              <w:rPr>
                <w:color w:val="000000" w:themeColor="text1"/>
              </w:rPr>
            </w:pPr>
          </w:p>
        </w:tc>
      </w:tr>
      <w:tr w:rsidR="005034DD" w:rsidRPr="005034DD">
        <w:tblPrEx>
          <w:tblBorders>
            <w:insideH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C5216E" w:rsidRPr="005034DD" w:rsidRDefault="00B27A27">
            <w:pPr>
              <w:pStyle w:val="ConsPlusNormal0"/>
              <w:rPr>
                <w:color w:val="000000" w:themeColor="text1"/>
              </w:rPr>
            </w:pPr>
            <w:r w:rsidRPr="005034DD">
              <w:rPr>
                <w:color w:val="000000" w:themeColor="text1"/>
              </w:rPr>
              <w:t>"__" __________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5216E" w:rsidRPr="005034DD" w:rsidRDefault="00C5216E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C5216E" w:rsidRPr="005034DD" w:rsidRDefault="00C5216E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:rsidR="00C5216E" w:rsidRPr="005034DD" w:rsidRDefault="00C5216E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C5216E" w:rsidRPr="005034DD" w:rsidRDefault="00C5216E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C5216E" w:rsidRPr="005034DD" w:rsidRDefault="00C5216E">
      <w:pPr>
        <w:pStyle w:val="ConsPlusNormal0"/>
        <w:jc w:val="both"/>
        <w:rPr>
          <w:color w:val="000000" w:themeColor="text1"/>
        </w:rPr>
      </w:pPr>
    </w:p>
    <w:p w:rsidR="00C5216E" w:rsidRPr="005034DD" w:rsidRDefault="00C5216E">
      <w:pPr>
        <w:pStyle w:val="ConsPlusNormal0"/>
        <w:jc w:val="both"/>
        <w:rPr>
          <w:color w:val="000000" w:themeColor="text1"/>
        </w:rPr>
      </w:pPr>
    </w:p>
    <w:bookmarkEnd w:id="0"/>
    <w:p w:rsidR="00C5216E" w:rsidRPr="005034DD" w:rsidRDefault="00C5216E">
      <w:pPr>
        <w:pStyle w:val="ConsPlusNormal0"/>
        <w:pBdr>
          <w:bottom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sectPr w:rsidR="00C5216E" w:rsidRPr="005034DD">
      <w:headerReference w:type="default" r:id="rId47"/>
      <w:footerReference w:type="default" r:id="rId48"/>
      <w:headerReference w:type="first" r:id="rId49"/>
      <w:footerReference w:type="first" r:id="rId50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7A27" w:rsidRDefault="00B27A27">
      <w:r>
        <w:separator/>
      </w:r>
    </w:p>
  </w:endnote>
  <w:endnote w:type="continuationSeparator" w:id="0">
    <w:p w:rsidR="00B27A27" w:rsidRDefault="00B27A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16E" w:rsidRDefault="00C5216E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C5216E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C5216E" w:rsidRDefault="00B27A2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C5216E" w:rsidRDefault="00B27A2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C5216E" w:rsidRDefault="00B27A2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5034DD">
            <w:rPr>
              <w:rFonts w:ascii="Tahoma" w:hAnsi="Tahoma" w:cs="Tahoma"/>
              <w:noProof/>
            </w:rPr>
            <w:t>7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5034DD">
            <w:rPr>
              <w:rFonts w:ascii="Tahoma" w:hAnsi="Tahoma" w:cs="Tahoma"/>
              <w:noProof/>
            </w:rPr>
            <w:t>7</w:t>
          </w:r>
          <w:r>
            <w:fldChar w:fldCharType="end"/>
          </w:r>
        </w:p>
      </w:tc>
    </w:tr>
  </w:tbl>
  <w:p w:rsidR="00C5216E" w:rsidRDefault="00B27A27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16E" w:rsidRDefault="00C5216E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C5216E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C5216E" w:rsidRDefault="00B27A2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C5216E" w:rsidRDefault="00B27A2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C5216E" w:rsidRDefault="00B27A2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5034DD"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5034DD">
            <w:rPr>
              <w:rFonts w:ascii="Tahoma" w:hAnsi="Tahoma" w:cs="Tahoma"/>
              <w:noProof/>
            </w:rPr>
            <w:t>7</w:t>
          </w:r>
          <w:r>
            <w:fldChar w:fldCharType="end"/>
          </w:r>
        </w:p>
      </w:tc>
    </w:tr>
  </w:tbl>
  <w:p w:rsidR="00C5216E" w:rsidRDefault="00B27A27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7A27" w:rsidRDefault="00B27A27">
      <w:r>
        <w:separator/>
      </w:r>
    </w:p>
  </w:footnote>
  <w:footnote w:type="continuationSeparator" w:id="0">
    <w:p w:rsidR="00B27A27" w:rsidRDefault="00B27A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C5216E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C5216E" w:rsidRDefault="00B27A2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01.08.2023 N 1242</w:t>
          </w:r>
          <w:r>
            <w:rPr>
              <w:rFonts w:ascii="Tahoma" w:hAnsi="Tahoma" w:cs="Tahoma"/>
              <w:sz w:val="16"/>
              <w:szCs w:val="16"/>
            </w:rPr>
            <w:br/>
            <w:t>(ред. от 18.03.2026)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Правил выдачи удостоверения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вет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C5216E" w:rsidRDefault="00B27A2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02.11.2026</w:t>
          </w:r>
        </w:p>
      </w:tc>
    </w:tr>
  </w:tbl>
  <w:p w:rsidR="00C5216E" w:rsidRDefault="00C5216E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C5216E" w:rsidRDefault="00C5216E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16E" w:rsidRPr="005034DD" w:rsidRDefault="00C5216E" w:rsidP="005034D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16E"/>
    <w:rsid w:val="005034DD"/>
    <w:rsid w:val="00B27A27"/>
    <w:rsid w:val="00C52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5034D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34D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034D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034DD"/>
  </w:style>
  <w:style w:type="paragraph" w:styleId="a7">
    <w:name w:val="footer"/>
    <w:basedOn w:val="a"/>
    <w:link w:val="a8"/>
    <w:uiPriority w:val="99"/>
    <w:unhideWhenUsed/>
    <w:rsid w:val="005034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034D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5034D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34D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034D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034DD"/>
  </w:style>
  <w:style w:type="paragraph" w:styleId="a7">
    <w:name w:val="footer"/>
    <w:basedOn w:val="a"/>
    <w:link w:val="a8"/>
    <w:uiPriority w:val="99"/>
    <w:unhideWhenUsed/>
    <w:rsid w:val="005034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034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cons.0100.pfr.ru/cons/cgi/online.cgi?req=doc&amp;base=LAW&amp;n=484677&amp;date=02.11.2026&amp;dst=100005&amp;field=134" TargetMode="External"/><Relationship Id="rId18" Type="http://schemas.openxmlformats.org/officeDocument/2006/relationships/hyperlink" Target="http://cons.0100.pfr.ru/cons/cgi/online.cgi?req=doc&amp;base=LAW&amp;n=541134&amp;date=02.11.2026&amp;dst=100544&amp;field=134" TargetMode="External"/><Relationship Id="rId26" Type="http://schemas.openxmlformats.org/officeDocument/2006/relationships/hyperlink" Target="http://cons.0100.pfr.ru/cons/cgi/online.cgi?req=doc&amp;base=LAW&amp;n=529370&amp;date=02.11.2026&amp;dst=100028&amp;field=134" TargetMode="External"/><Relationship Id="rId39" Type="http://schemas.openxmlformats.org/officeDocument/2006/relationships/hyperlink" Target="http://cons.0100.pfr.ru/cons/cgi/online.cgi?req=doc&amp;base=LAW&amp;n=529370&amp;date=02.11.2026&amp;dst=100043&amp;field=134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cons.0100.pfr.ru/cons/cgi/online.cgi?req=doc&amp;base=LAW&amp;n=484677&amp;date=02.11.2026&amp;dst=100009&amp;field=134" TargetMode="External"/><Relationship Id="rId34" Type="http://schemas.openxmlformats.org/officeDocument/2006/relationships/hyperlink" Target="http://cons.0100.pfr.ru/cons/cgi/online.cgi?req=doc&amp;base=LAW&amp;n=529370&amp;date=02.11.2026&amp;dst=100035&amp;field=134" TargetMode="External"/><Relationship Id="rId42" Type="http://schemas.openxmlformats.org/officeDocument/2006/relationships/hyperlink" Target="http://cons.0100.pfr.ru/cons/cgi/online.cgi?req=doc&amp;base=LAW&amp;n=529370&amp;date=02.11.2026&amp;dst=100044&amp;field=134" TargetMode="External"/><Relationship Id="rId47" Type="http://schemas.openxmlformats.org/officeDocument/2006/relationships/header" Target="header1.xml"/><Relationship Id="rId50" Type="http://schemas.openxmlformats.org/officeDocument/2006/relationships/footer" Target="footer2.xml"/><Relationship Id="rId7" Type="http://schemas.openxmlformats.org/officeDocument/2006/relationships/hyperlink" Target="http://cons.0100.pfr.ru/cons/cgi/online.cgi?req=doc&amp;base=LAW&amp;n=473232&amp;date=02.11.2026&amp;dst=100005&amp;field=134" TargetMode="External"/><Relationship Id="rId12" Type="http://schemas.openxmlformats.org/officeDocument/2006/relationships/hyperlink" Target="http://cons.0100.pfr.ru/cons/cgi/online.cgi?req=doc&amp;base=LAW&amp;n=473232&amp;date=02.11.2026&amp;dst=100005&amp;field=134" TargetMode="External"/><Relationship Id="rId17" Type="http://schemas.openxmlformats.org/officeDocument/2006/relationships/hyperlink" Target="http://cons.0100.pfr.ru/cons/cgi/online.cgi?req=doc&amp;base=LAW&amp;n=529370&amp;date=02.11.2026&amp;dst=100019&amp;field=134" TargetMode="External"/><Relationship Id="rId25" Type="http://schemas.openxmlformats.org/officeDocument/2006/relationships/hyperlink" Target="http://cons.0100.pfr.ru/cons/cgi/online.cgi?req=doc&amp;base=LAW&amp;n=529370&amp;date=02.11.2026&amp;dst=100027&amp;field=134" TargetMode="External"/><Relationship Id="rId33" Type="http://schemas.openxmlformats.org/officeDocument/2006/relationships/hyperlink" Target="http://cons.0100.pfr.ru/cons/cgi/online.cgi?req=doc&amp;base=LAW&amp;n=484677&amp;date=02.11.2026&amp;dst=100012&amp;field=134" TargetMode="External"/><Relationship Id="rId38" Type="http://schemas.openxmlformats.org/officeDocument/2006/relationships/hyperlink" Target="http://cons.0100.pfr.ru/cons/cgi/online.cgi?req=doc&amp;base=LAW&amp;n=529370&amp;date=02.11.2026&amp;dst=100042&amp;field=134" TargetMode="External"/><Relationship Id="rId46" Type="http://schemas.openxmlformats.org/officeDocument/2006/relationships/hyperlink" Target="http://cons.0100.pfr.ru/cons/cgi/online.cgi?req=doc&amp;base=LAW&amp;n=484677&amp;date=02.11.2026&amp;dst=100019&amp;field=134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cons.0100.pfr.ru/cons/cgi/online.cgi?req=doc&amp;base=LAW&amp;n=529370&amp;date=02.11.2026&amp;dst=100018&amp;field=134" TargetMode="External"/><Relationship Id="rId20" Type="http://schemas.openxmlformats.org/officeDocument/2006/relationships/hyperlink" Target="http://cons.0100.pfr.ru/cons/cgi/online.cgi?req=doc&amp;base=LAW&amp;n=529370&amp;date=02.11.2026&amp;dst=100020&amp;field=134" TargetMode="External"/><Relationship Id="rId29" Type="http://schemas.openxmlformats.org/officeDocument/2006/relationships/hyperlink" Target="http://cons.0100.pfr.ru/cons/cgi/online.cgi?req=doc&amp;base=LAW&amp;n=529370&amp;date=02.11.2026&amp;dst=100032&amp;field=134" TargetMode="External"/><Relationship Id="rId41" Type="http://schemas.openxmlformats.org/officeDocument/2006/relationships/hyperlink" Target="http://cons.0100.pfr.ru/cons/cgi/online.cgi?req=doc&amp;base=LAW&amp;n=484677&amp;date=02.11.2026&amp;dst=100017&amp;field=134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cons.0100.pfr.ru/cons/cgi/online.cgi?req=doc&amp;base=LAW&amp;n=529370&amp;date=02.11.2026&amp;dst=100014&amp;field=134" TargetMode="External"/><Relationship Id="rId24" Type="http://schemas.openxmlformats.org/officeDocument/2006/relationships/hyperlink" Target="http://cons.0100.pfr.ru/cons/cgi/online.cgi?req=doc&amp;base=LAW&amp;n=529370&amp;date=02.11.2026&amp;dst=100026&amp;field=134" TargetMode="External"/><Relationship Id="rId32" Type="http://schemas.openxmlformats.org/officeDocument/2006/relationships/hyperlink" Target="http://cons.0100.pfr.ru/cons/cgi/online.cgi?req=doc&amp;base=LAW&amp;n=529370&amp;date=02.11.2026&amp;dst=100033&amp;field=134" TargetMode="External"/><Relationship Id="rId37" Type="http://schemas.openxmlformats.org/officeDocument/2006/relationships/hyperlink" Target="http://cons.0100.pfr.ru/cons/cgi/online.cgi?req=doc&amp;base=LAW&amp;n=484677&amp;date=02.11.2026&amp;dst=100015&amp;field=134" TargetMode="External"/><Relationship Id="rId40" Type="http://schemas.openxmlformats.org/officeDocument/2006/relationships/hyperlink" Target="http://cons.0100.pfr.ru/cons/cgi/online.cgi?req=doc&amp;base=LAW&amp;n=484677&amp;date=02.11.2026&amp;dst=100016&amp;field=134" TargetMode="External"/><Relationship Id="rId45" Type="http://schemas.openxmlformats.org/officeDocument/2006/relationships/hyperlink" Target="http://cons.0100.pfr.ru/cons/cgi/online.cgi?req=doc&amp;base=LAW&amp;n=529370&amp;date=02.11.2026&amp;dst=100048&amp;field=134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cons.0100.pfr.ru/cons/cgi/online.cgi?req=doc&amp;base=LAW&amp;n=529370&amp;date=02.11.2026&amp;dst=100017&amp;field=134" TargetMode="External"/><Relationship Id="rId23" Type="http://schemas.openxmlformats.org/officeDocument/2006/relationships/hyperlink" Target="http://cons.0100.pfr.ru/cons/cgi/online.cgi?req=doc&amp;base=LAW&amp;n=529370&amp;date=02.11.2026&amp;dst=100026&amp;field=134" TargetMode="External"/><Relationship Id="rId28" Type="http://schemas.openxmlformats.org/officeDocument/2006/relationships/hyperlink" Target="http://cons.0100.pfr.ru/cons/cgi/online.cgi?req=doc&amp;base=LAW&amp;n=529370&amp;date=02.11.2026&amp;dst=100031&amp;field=134" TargetMode="External"/><Relationship Id="rId36" Type="http://schemas.openxmlformats.org/officeDocument/2006/relationships/hyperlink" Target="http://cons.0100.pfr.ru/cons/cgi/online.cgi?req=doc&amp;base=LAW&amp;n=529370&amp;date=02.11.2026&amp;dst=100038&amp;field=134" TargetMode="External"/><Relationship Id="rId49" Type="http://schemas.openxmlformats.org/officeDocument/2006/relationships/header" Target="header2.xml"/><Relationship Id="rId10" Type="http://schemas.openxmlformats.org/officeDocument/2006/relationships/hyperlink" Target="http://cons.0100.pfr.ru/cons/cgi/online.cgi?req=doc&amp;base=LAW&amp;n=529370&amp;date=02.11.2026&amp;dst=100013&amp;field=134" TargetMode="External"/><Relationship Id="rId19" Type="http://schemas.openxmlformats.org/officeDocument/2006/relationships/hyperlink" Target="http://cons.0100.pfr.ru/cons/cgi/online.cgi?req=doc&amp;base=LAW&amp;n=541134&amp;date=02.11.2026&amp;dst=375&amp;field=134" TargetMode="External"/><Relationship Id="rId31" Type="http://schemas.openxmlformats.org/officeDocument/2006/relationships/hyperlink" Target="http://cons.0100.pfr.ru/cons/cgi/online.cgi?req=doc&amp;base=LAW&amp;n=484677&amp;date=02.11.2026&amp;dst=100011&amp;field=134" TargetMode="External"/><Relationship Id="rId44" Type="http://schemas.openxmlformats.org/officeDocument/2006/relationships/hyperlink" Target="http://cons.0100.pfr.ru/cons/cgi/online.cgi?req=doc&amp;base=LAW&amp;n=529370&amp;date=02.11.2026&amp;dst=100047&amp;field=134" TargetMode="External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cons.0100.pfr.ru/cons/cgi/online.cgi?req=doc&amp;base=LAW&amp;n=529370&amp;date=02.11.2026&amp;dst=100011&amp;field=134" TargetMode="External"/><Relationship Id="rId14" Type="http://schemas.openxmlformats.org/officeDocument/2006/relationships/hyperlink" Target="http://cons.0100.pfr.ru/cons/cgi/online.cgi?req=doc&amp;base=LAW&amp;n=529370&amp;date=02.11.2026&amp;dst=100015&amp;field=134" TargetMode="External"/><Relationship Id="rId22" Type="http://schemas.openxmlformats.org/officeDocument/2006/relationships/hyperlink" Target="http://cons.0100.pfr.ru/cons/cgi/online.cgi?req=doc&amp;base=LAW&amp;n=529370&amp;date=02.11.2026&amp;dst=100023&amp;field=134" TargetMode="External"/><Relationship Id="rId27" Type="http://schemas.openxmlformats.org/officeDocument/2006/relationships/hyperlink" Target="http://cons.0100.pfr.ru/cons/cgi/online.cgi?req=doc&amp;base=LAW&amp;n=529370&amp;date=02.11.2026&amp;dst=100029&amp;field=134" TargetMode="External"/><Relationship Id="rId30" Type="http://schemas.openxmlformats.org/officeDocument/2006/relationships/hyperlink" Target="http://cons.0100.pfr.ru/cons/cgi/online.cgi?req=doc&amp;base=LAW&amp;n=473232&amp;date=02.11.2026&amp;dst=100005&amp;field=134" TargetMode="External"/><Relationship Id="rId35" Type="http://schemas.openxmlformats.org/officeDocument/2006/relationships/hyperlink" Target="http://cons.0100.pfr.ru/cons/cgi/online.cgi?req=doc&amp;base=LAW&amp;n=484677&amp;date=02.11.2026&amp;dst=100013&amp;field=134" TargetMode="External"/><Relationship Id="rId43" Type="http://schemas.openxmlformats.org/officeDocument/2006/relationships/hyperlink" Target="http://cons.0100.pfr.ru/cons/cgi/online.cgi?req=doc&amp;base=LAW&amp;n=484677&amp;date=02.11.2026&amp;dst=100017&amp;field=134" TargetMode="External"/><Relationship Id="rId48" Type="http://schemas.openxmlformats.org/officeDocument/2006/relationships/footer" Target="footer1.xml"/><Relationship Id="rId8" Type="http://schemas.openxmlformats.org/officeDocument/2006/relationships/hyperlink" Target="http://cons.0100.pfr.ru/cons/cgi/online.cgi?req=doc&amp;base=LAW&amp;n=484677&amp;date=02.11.2026&amp;dst=100005&amp;field=134" TargetMode="External"/><Relationship Id="rId51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4335</Words>
  <Characters>24711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01.08.2023 N 1242
(ред. от 18.03.2026)
"Об утверждении Правил выдачи удостоверения ветерана боевых действий единого образца отдельным категориям лиц"</vt:lpstr>
    </vt:vector>
  </TitlesOfParts>
  <Company>КонсультантПлюс Версия 4025.00.50</Company>
  <LinksUpToDate>false</LinksUpToDate>
  <CharactersWithSpaces>28989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01.08.2023 N 1242
(ред. от 18.03.2026)
"Об утверждении Правил выдачи удостоверения ветерана боевых действий единого образца отдельным категориям лиц"</dc:title>
  <dc:creator>Черноусов Вадим Сергеевич</dc:creator>
  <cp:lastModifiedBy>Черноусов Вадим Сергеевич</cp:lastModifiedBy>
  <cp:revision>2</cp:revision>
  <dcterms:created xsi:type="dcterms:W3CDTF">2026-11-02T07:22:00Z</dcterms:created>
  <dcterms:modified xsi:type="dcterms:W3CDTF">2026-11-02T07:22:00Z</dcterms:modified>
</cp:coreProperties>
</file>